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F1" w:rsidRDefault="001A5DF1" w:rsidP="001A5D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1A5DF1" w:rsidRDefault="00B9743D" w:rsidP="001A5D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743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A5DF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974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5DF1">
        <w:rPr>
          <w:rFonts w:ascii="Times New Roman" w:hAnsi="Times New Roman" w:cs="Times New Roman"/>
          <w:b/>
          <w:sz w:val="28"/>
          <w:szCs w:val="28"/>
        </w:rPr>
        <w:t xml:space="preserve">к приказу </w:t>
      </w:r>
      <w:r w:rsidRPr="00B97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1CC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53297F">
        <w:rPr>
          <w:rFonts w:ascii="Times New Roman" w:hAnsi="Times New Roman" w:cs="Times New Roman"/>
          <w:b/>
          <w:sz w:val="28"/>
          <w:szCs w:val="28"/>
        </w:rPr>
        <w:t xml:space="preserve">13 мая </w:t>
      </w:r>
      <w:r w:rsidRPr="00B9743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A73C2B">
        <w:rPr>
          <w:rFonts w:ascii="Times New Roman" w:hAnsi="Times New Roman" w:cs="Times New Roman"/>
          <w:b/>
          <w:sz w:val="28"/>
          <w:szCs w:val="28"/>
        </w:rPr>
        <w:t>21</w:t>
      </w:r>
      <w:r w:rsidR="00AE5C76" w:rsidRPr="00B9743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A5D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684" w:rsidRPr="007321BF" w:rsidRDefault="001A5DF1" w:rsidP="001A5D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DF1">
        <w:rPr>
          <w:rFonts w:ascii="Times New Roman" w:hAnsi="Times New Roman" w:cs="Times New Roman"/>
          <w:b/>
          <w:sz w:val="28"/>
          <w:szCs w:val="28"/>
        </w:rPr>
        <w:t>№</w:t>
      </w:r>
      <w:r w:rsidR="0053297F">
        <w:rPr>
          <w:rFonts w:ascii="Times New Roman" w:hAnsi="Times New Roman" w:cs="Times New Roman"/>
          <w:b/>
          <w:sz w:val="28"/>
          <w:szCs w:val="28"/>
        </w:rPr>
        <w:t>12/1-о/д</w:t>
      </w:r>
    </w:p>
    <w:p w:rsidR="00AD315C" w:rsidRPr="007321BF" w:rsidRDefault="00AD315C" w:rsidP="001A5D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315C" w:rsidRPr="00AD315C" w:rsidRDefault="00AD315C" w:rsidP="00AD3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15C" w:rsidRPr="00AD315C" w:rsidRDefault="00AD315C" w:rsidP="00AD3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15C" w:rsidRPr="00AD315C" w:rsidRDefault="00AD315C" w:rsidP="00AD3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15C" w:rsidRPr="00AD315C" w:rsidRDefault="00AD315C" w:rsidP="00AD3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15C" w:rsidRPr="00AD315C" w:rsidRDefault="00AD315C" w:rsidP="00AD3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15C" w:rsidRPr="00AD315C" w:rsidRDefault="00AD315C" w:rsidP="00AD3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15C" w:rsidRPr="00AD315C" w:rsidRDefault="00AD315C" w:rsidP="00AD3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C2B" w:rsidRDefault="00AE5C76" w:rsidP="00A73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br/>
      </w:r>
      <w:r w:rsidRPr="007321BF">
        <w:rPr>
          <w:rFonts w:ascii="Times New Roman" w:hAnsi="Times New Roman" w:cs="Times New Roman"/>
          <w:b/>
          <w:sz w:val="28"/>
          <w:szCs w:val="28"/>
        </w:rPr>
        <w:t>АНТИКОРРУПЦИОННАЯ ПОЛИТИКА</w:t>
      </w:r>
    </w:p>
    <w:p w:rsidR="00A73C2B" w:rsidRPr="00A73C2B" w:rsidRDefault="00A73C2B" w:rsidP="00A73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2B">
        <w:rPr>
          <w:rFonts w:ascii="Times New Roman" w:hAnsi="Times New Roman" w:cs="Times New Roman"/>
          <w:b/>
          <w:sz w:val="28"/>
          <w:szCs w:val="28"/>
        </w:rPr>
        <w:t xml:space="preserve">ФОНДА СОДЕЙСТВИЯ КРЕДИТОВАНИЮ </w:t>
      </w:r>
    </w:p>
    <w:p w:rsidR="00A73C2B" w:rsidRPr="00A73C2B" w:rsidRDefault="00A73C2B" w:rsidP="00A73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2B">
        <w:rPr>
          <w:rFonts w:ascii="Times New Roman" w:hAnsi="Times New Roman" w:cs="Times New Roman"/>
          <w:b/>
          <w:sz w:val="28"/>
          <w:szCs w:val="28"/>
        </w:rPr>
        <w:t xml:space="preserve">МАЛОГО И СРЕДНЕГО БИЗНЕСА </w:t>
      </w:r>
    </w:p>
    <w:p w:rsidR="00AD315C" w:rsidRPr="007321BF" w:rsidRDefault="00A73C2B" w:rsidP="00A73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2B">
        <w:rPr>
          <w:rFonts w:ascii="Times New Roman" w:hAnsi="Times New Roman" w:cs="Times New Roman"/>
          <w:b/>
          <w:sz w:val="28"/>
          <w:szCs w:val="28"/>
        </w:rPr>
        <w:t>«ЮГО</w:t>
      </w:r>
      <w:r w:rsidR="00A626AB">
        <w:rPr>
          <w:rFonts w:ascii="Times New Roman" w:hAnsi="Times New Roman" w:cs="Times New Roman"/>
          <w:b/>
          <w:sz w:val="28"/>
          <w:szCs w:val="28"/>
        </w:rPr>
        <w:t>Р</w:t>
      </w:r>
      <w:r w:rsidRPr="00A73C2B">
        <w:rPr>
          <w:rFonts w:ascii="Times New Roman" w:hAnsi="Times New Roman" w:cs="Times New Roman"/>
          <w:b/>
          <w:sz w:val="28"/>
          <w:szCs w:val="28"/>
        </w:rPr>
        <w:t>СКАЯ РЕГИОНАЛЬНАЯ ГАРАНТИЙНАЯ ОРГАНИЗАЦИЯ»</w:t>
      </w:r>
    </w:p>
    <w:p w:rsidR="00AD315C" w:rsidRPr="007321BF" w:rsidRDefault="00AD315C" w:rsidP="00AD31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5C" w:rsidRPr="007321BF" w:rsidRDefault="00AD315C" w:rsidP="00AD31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5C" w:rsidRPr="007321BF" w:rsidRDefault="00AD315C" w:rsidP="00AD31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5C" w:rsidRPr="007321BF" w:rsidRDefault="00AD315C" w:rsidP="00AD31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5C" w:rsidRPr="007321BF" w:rsidRDefault="00AD315C" w:rsidP="00AD31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5C" w:rsidRPr="007321BF" w:rsidRDefault="00AD315C" w:rsidP="00AD31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5C" w:rsidRPr="007321BF" w:rsidRDefault="00AD315C" w:rsidP="00AD31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5C" w:rsidRPr="007321BF" w:rsidRDefault="00AD315C" w:rsidP="00AD31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5C" w:rsidRPr="007321BF" w:rsidRDefault="00AD315C" w:rsidP="00AD31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53F" w:rsidRPr="007321BF" w:rsidRDefault="00DC753F" w:rsidP="00AD31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53F" w:rsidRPr="007321BF" w:rsidRDefault="00DC753F" w:rsidP="00AD31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53F" w:rsidRPr="007321BF" w:rsidRDefault="00DC753F" w:rsidP="00AD31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15C" w:rsidRPr="007321BF" w:rsidRDefault="00AE5C76" w:rsidP="00DC7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1BF">
        <w:rPr>
          <w:rFonts w:ascii="Times New Roman" w:hAnsi="Times New Roman" w:cs="Times New Roman"/>
          <w:b/>
          <w:sz w:val="28"/>
          <w:szCs w:val="28"/>
        </w:rPr>
        <w:br/>
        <w:t>Ханты-Мансийск</w:t>
      </w:r>
      <w:r w:rsidRPr="007321BF">
        <w:rPr>
          <w:rFonts w:ascii="Times New Roman" w:hAnsi="Times New Roman" w:cs="Times New Roman"/>
          <w:b/>
          <w:sz w:val="28"/>
          <w:szCs w:val="28"/>
        </w:rPr>
        <w:br/>
      </w:r>
      <w:r w:rsidR="00DD2709">
        <w:rPr>
          <w:rFonts w:ascii="Times New Roman" w:hAnsi="Times New Roman" w:cs="Times New Roman"/>
          <w:b/>
          <w:sz w:val="28"/>
          <w:szCs w:val="28"/>
        </w:rPr>
        <w:t>2021</w:t>
      </w:r>
      <w:r w:rsidRPr="007321B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321BF">
        <w:rPr>
          <w:rFonts w:ascii="Times New Roman" w:hAnsi="Times New Roman" w:cs="Times New Roman"/>
          <w:b/>
          <w:sz w:val="28"/>
          <w:szCs w:val="28"/>
        </w:rPr>
        <w:br/>
      </w:r>
    </w:p>
    <w:p w:rsidR="00AD315C" w:rsidRDefault="00AE5C76" w:rsidP="00970C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lastRenderedPageBreak/>
        <w:t>АНТИКОРРУПЦИОННАЯ ПОЛИТИКА</w:t>
      </w:r>
    </w:p>
    <w:p w:rsidR="0040704A" w:rsidRDefault="0040704A" w:rsidP="00970C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53F" w:rsidRDefault="00AE5C76" w:rsidP="00970C30">
      <w:pPr>
        <w:spacing w:after="0"/>
        <w:ind w:left="567" w:firstLine="141"/>
        <w:rPr>
          <w:rFonts w:ascii="Times New Roman" w:hAnsi="Times New Roman" w:cs="Times New Roman"/>
          <w:b/>
          <w:sz w:val="28"/>
          <w:szCs w:val="28"/>
        </w:rPr>
      </w:pPr>
      <w:r w:rsidRPr="00DC753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D315C" w:rsidRPr="00DC753F" w:rsidRDefault="00AE5C76" w:rsidP="00970C30">
      <w:pPr>
        <w:spacing w:after="0"/>
        <w:ind w:left="708" w:firstLine="568"/>
        <w:rPr>
          <w:rFonts w:ascii="Times New Roman" w:hAnsi="Times New Roman" w:cs="Times New Roman"/>
          <w:b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br/>
      </w:r>
      <w:r w:rsidR="00714ED8">
        <w:rPr>
          <w:rFonts w:ascii="Times New Roman" w:hAnsi="Times New Roman" w:cs="Times New Roman"/>
          <w:b/>
          <w:sz w:val="28"/>
          <w:szCs w:val="28"/>
        </w:rPr>
        <w:t>1.1. Аннотация</w:t>
      </w:r>
      <w:r w:rsidR="000A45E7">
        <w:rPr>
          <w:rFonts w:ascii="Times New Roman" w:hAnsi="Times New Roman" w:cs="Times New Roman"/>
          <w:b/>
          <w:sz w:val="28"/>
          <w:szCs w:val="28"/>
        </w:rPr>
        <w:t>.</w:t>
      </w:r>
    </w:p>
    <w:p w:rsidR="00AD315C" w:rsidRPr="00DC753F" w:rsidRDefault="00AE5C76" w:rsidP="00970C30">
      <w:pPr>
        <w:spacing w:after="0"/>
        <w:ind w:left="708" w:firstLine="1986"/>
        <w:rPr>
          <w:rFonts w:ascii="Times New Roman" w:hAnsi="Times New Roman" w:cs="Times New Roman"/>
          <w:b/>
          <w:sz w:val="28"/>
          <w:szCs w:val="28"/>
        </w:rPr>
      </w:pPr>
      <w:r w:rsidRPr="00DC753F">
        <w:rPr>
          <w:rFonts w:ascii="Times New Roman" w:hAnsi="Times New Roman" w:cs="Times New Roman"/>
          <w:b/>
          <w:sz w:val="28"/>
          <w:szCs w:val="28"/>
        </w:rPr>
        <w:br/>
        <w:t>1.1.1. Цель разработки документа.</w:t>
      </w:r>
    </w:p>
    <w:p w:rsidR="00D5312D" w:rsidRDefault="007C21CC" w:rsidP="00970C30">
      <w:pPr>
        <w:spacing w:before="16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а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нтикоррупционная политика </w:t>
      </w:r>
      <w:r w:rsidR="00D616EA" w:rsidRPr="00D616EA">
        <w:rPr>
          <w:rFonts w:ascii="Times New Roman" w:hAnsi="Times New Roman" w:cs="Times New Roman"/>
          <w:sz w:val="28"/>
          <w:szCs w:val="28"/>
        </w:rPr>
        <w:t>Фонд</w:t>
      </w:r>
      <w:r w:rsidR="00D616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содействия кредитованию малого и среднего бизнеса «</w:t>
      </w:r>
      <w:r w:rsidR="00D616EA" w:rsidRPr="00D616EA">
        <w:rPr>
          <w:rFonts w:ascii="Times New Roman" w:hAnsi="Times New Roman" w:cs="Times New Roman"/>
          <w:sz w:val="28"/>
          <w:szCs w:val="28"/>
        </w:rPr>
        <w:t>Югорская регио</w:t>
      </w:r>
      <w:r w:rsidR="00BD348B">
        <w:rPr>
          <w:rFonts w:ascii="Times New Roman" w:hAnsi="Times New Roman" w:cs="Times New Roman"/>
          <w:sz w:val="28"/>
          <w:szCs w:val="28"/>
        </w:rPr>
        <w:t>нальная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арантийная организация»</w:t>
      </w:r>
      <w:r w:rsidR="00D616EA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является внутренним документом</w:t>
      </w:r>
      <w:r w:rsidR="00DC753F">
        <w:rPr>
          <w:rFonts w:ascii="Times New Roman" w:hAnsi="Times New Roman" w:cs="Times New Roman"/>
          <w:sz w:val="28"/>
          <w:szCs w:val="28"/>
        </w:rPr>
        <w:t xml:space="preserve"> Ф</w:t>
      </w:r>
      <w:r w:rsidR="00AE5C76" w:rsidRPr="00AD315C">
        <w:rPr>
          <w:rFonts w:ascii="Times New Roman" w:hAnsi="Times New Roman" w:cs="Times New Roman"/>
          <w:sz w:val="28"/>
          <w:szCs w:val="28"/>
        </w:rPr>
        <w:t>онда</w:t>
      </w:r>
      <w:r w:rsidR="00D61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содействия кредитованию малого и среднего бизнеса «Югорская региональная г</w:t>
      </w:r>
      <w:r w:rsidR="00D616EA" w:rsidRPr="00D616EA">
        <w:rPr>
          <w:rFonts w:ascii="Times New Roman" w:hAnsi="Times New Roman" w:cs="Times New Roman"/>
          <w:sz w:val="28"/>
          <w:szCs w:val="28"/>
        </w:rPr>
        <w:t>аран</w:t>
      </w:r>
      <w:r>
        <w:rPr>
          <w:rFonts w:ascii="Times New Roman" w:hAnsi="Times New Roman" w:cs="Times New Roman"/>
          <w:sz w:val="28"/>
          <w:szCs w:val="28"/>
        </w:rPr>
        <w:t>тийная организация»</w:t>
      </w:r>
      <w:r w:rsidR="00DD2709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(далее – Фонд), и выступает</w:t>
      </w:r>
      <w:r w:rsidR="00DC753F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базовым документом в сфере противодействия коррупции, определяющим</w:t>
      </w:r>
      <w:r w:rsidR="00DC753F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задачи, принципы и направления а</w:t>
      </w:r>
      <w:r w:rsidR="00AE5C76" w:rsidRPr="00AD315C">
        <w:rPr>
          <w:rFonts w:ascii="Times New Roman" w:hAnsi="Times New Roman" w:cs="Times New Roman"/>
          <w:sz w:val="28"/>
          <w:szCs w:val="28"/>
        </w:rPr>
        <w:t>нтикоррупционной</w:t>
      </w:r>
      <w:r w:rsidR="00DC753F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деятельности по предупреждению, выявлению и пресечению</w:t>
      </w:r>
      <w:r w:rsidR="00DC753F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коррупционных проявлений в Фонде.</w:t>
      </w:r>
      <w:proofErr w:type="gramEnd"/>
    </w:p>
    <w:p w:rsidR="00AD315C" w:rsidRPr="00D5312D" w:rsidRDefault="00AE5C76" w:rsidP="00970C30">
      <w:pPr>
        <w:spacing w:before="16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53F">
        <w:rPr>
          <w:rFonts w:ascii="Times New Roman" w:hAnsi="Times New Roman" w:cs="Times New Roman"/>
          <w:b/>
          <w:sz w:val="28"/>
          <w:szCs w:val="28"/>
        </w:rPr>
        <w:t>1.1.2. Целевой пользователь документа.</w:t>
      </w:r>
    </w:p>
    <w:p w:rsidR="00D5312D" w:rsidRDefault="00AE5C76" w:rsidP="00970C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>Антикоррупционная политика Фонда предназначена для</w:t>
      </w:r>
      <w:r w:rsidR="00D5312D">
        <w:rPr>
          <w:rFonts w:ascii="Times New Roman" w:hAnsi="Times New Roman" w:cs="Times New Roman"/>
          <w:sz w:val="28"/>
          <w:szCs w:val="28"/>
        </w:rPr>
        <w:t xml:space="preserve"> </w:t>
      </w:r>
      <w:r w:rsidRPr="00AD315C">
        <w:rPr>
          <w:rFonts w:ascii="Times New Roman" w:hAnsi="Times New Roman" w:cs="Times New Roman"/>
          <w:sz w:val="28"/>
          <w:szCs w:val="28"/>
        </w:rPr>
        <w:t>использования работниками Фонда в части соблюдения принципов и требований настоящей</w:t>
      </w:r>
      <w:r w:rsidR="00D5312D">
        <w:rPr>
          <w:rFonts w:ascii="Times New Roman" w:hAnsi="Times New Roman" w:cs="Times New Roman"/>
          <w:sz w:val="28"/>
          <w:szCs w:val="28"/>
        </w:rPr>
        <w:t xml:space="preserve"> </w:t>
      </w:r>
      <w:r w:rsidR="005E368F">
        <w:rPr>
          <w:rFonts w:ascii="Times New Roman" w:hAnsi="Times New Roman" w:cs="Times New Roman"/>
          <w:sz w:val="28"/>
          <w:szCs w:val="28"/>
        </w:rPr>
        <w:t>а</w:t>
      </w:r>
      <w:r w:rsidRPr="00AD315C">
        <w:rPr>
          <w:rFonts w:ascii="Times New Roman" w:hAnsi="Times New Roman" w:cs="Times New Roman"/>
          <w:sz w:val="28"/>
          <w:szCs w:val="28"/>
        </w:rPr>
        <w:t>нтикоррупционной политики Фонда и ключевых норм применимого</w:t>
      </w:r>
      <w:r w:rsidR="00D5312D">
        <w:rPr>
          <w:rFonts w:ascii="Times New Roman" w:hAnsi="Times New Roman" w:cs="Times New Roman"/>
          <w:sz w:val="28"/>
          <w:szCs w:val="28"/>
        </w:rPr>
        <w:t xml:space="preserve"> </w:t>
      </w:r>
      <w:r w:rsidRPr="00AD315C">
        <w:rPr>
          <w:rFonts w:ascii="Times New Roman" w:hAnsi="Times New Roman" w:cs="Times New Roman"/>
          <w:sz w:val="28"/>
          <w:szCs w:val="28"/>
        </w:rPr>
        <w:t>антикоррупционного законодательства Российской Федерации.</w:t>
      </w:r>
      <w:r w:rsidR="00D53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15C" w:rsidRDefault="00AE5C76" w:rsidP="00970C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>Антикоррупционная политика Фонда распространяется на</w:t>
      </w:r>
      <w:r w:rsidR="00D5312D">
        <w:rPr>
          <w:rFonts w:ascii="Times New Roman" w:hAnsi="Times New Roman" w:cs="Times New Roman"/>
          <w:sz w:val="28"/>
          <w:szCs w:val="28"/>
        </w:rPr>
        <w:t xml:space="preserve"> </w:t>
      </w:r>
      <w:r w:rsidRPr="00AD315C">
        <w:rPr>
          <w:rFonts w:ascii="Times New Roman" w:hAnsi="Times New Roman" w:cs="Times New Roman"/>
          <w:sz w:val="28"/>
          <w:szCs w:val="28"/>
        </w:rPr>
        <w:t>контрагентов и представителей Фонда, а также на иных лиц, в тех случаях,</w:t>
      </w:r>
      <w:r w:rsidR="00D5312D"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Pr="00AD315C">
        <w:rPr>
          <w:rFonts w:ascii="Times New Roman" w:hAnsi="Times New Roman" w:cs="Times New Roman"/>
          <w:sz w:val="28"/>
          <w:szCs w:val="28"/>
        </w:rPr>
        <w:t>когда соответствующие обязанности закреплены в договорах с ними.</w:t>
      </w:r>
    </w:p>
    <w:p w:rsidR="00970C30" w:rsidRPr="00970C30" w:rsidRDefault="00AE5C76" w:rsidP="00970C30">
      <w:pPr>
        <w:spacing w:after="0" w:line="360" w:lineRule="auto"/>
        <w:ind w:left="567" w:firstLine="284"/>
        <w:rPr>
          <w:rFonts w:ascii="Times New Roman" w:hAnsi="Times New Roman" w:cs="Times New Roman"/>
          <w:b/>
          <w:sz w:val="28"/>
          <w:szCs w:val="28"/>
        </w:rPr>
      </w:pPr>
      <w:r w:rsidRPr="00D5312D">
        <w:rPr>
          <w:rFonts w:ascii="Times New Roman" w:hAnsi="Times New Roman" w:cs="Times New Roman"/>
          <w:b/>
          <w:sz w:val="28"/>
          <w:szCs w:val="28"/>
        </w:rPr>
        <w:t>1.2. Основные понятия</w:t>
      </w:r>
      <w:r w:rsidR="000A45E7">
        <w:rPr>
          <w:rFonts w:ascii="Times New Roman" w:hAnsi="Times New Roman" w:cs="Times New Roman"/>
          <w:b/>
          <w:sz w:val="28"/>
          <w:szCs w:val="28"/>
        </w:rPr>
        <w:t>.</w:t>
      </w:r>
    </w:p>
    <w:p w:rsidR="005D4668" w:rsidRDefault="005D4668" w:rsidP="00970C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668">
        <w:rPr>
          <w:rFonts w:ascii="Times New Roman" w:hAnsi="Times New Roman" w:cs="Times New Roman"/>
          <w:b/>
          <w:sz w:val="28"/>
          <w:szCs w:val="28"/>
        </w:rPr>
        <w:t>Контрольно-правовой отдел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CF6330" w:rsidRPr="00AD315C">
        <w:rPr>
          <w:rFonts w:ascii="Times New Roman" w:hAnsi="Times New Roman" w:cs="Times New Roman"/>
          <w:sz w:val="28"/>
          <w:szCs w:val="28"/>
        </w:rPr>
        <w:t xml:space="preserve">– 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 структурное подразделение Фонда,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ответстве</w:t>
      </w:r>
      <w:r w:rsidR="005E368F">
        <w:rPr>
          <w:rFonts w:ascii="Times New Roman" w:hAnsi="Times New Roman" w:cs="Times New Roman"/>
          <w:sz w:val="28"/>
          <w:szCs w:val="28"/>
        </w:rPr>
        <w:t>нное за внедрение и реализацию а</w:t>
      </w:r>
      <w:r w:rsidR="00AE5C76" w:rsidRPr="00AD315C">
        <w:rPr>
          <w:rFonts w:ascii="Times New Roman" w:hAnsi="Times New Roman" w:cs="Times New Roman"/>
          <w:sz w:val="28"/>
          <w:szCs w:val="28"/>
        </w:rPr>
        <w:t>нтикоррупционной политики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Фонда.</w:t>
      </w:r>
    </w:p>
    <w:p w:rsidR="005D4668" w:rsidRDefault="00AE5C76" w:rsidP="00970C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668">
        <w:rPr>
          <w:rFonts w:ascii="Times New Roman" w:hAnsi="Times New Roman" w:cs="Times New Roman"/>
          <w:b/>
          <w:sz w:val="28"/>
          <w:szCs w:val="28"/>
        </w:rPr>
        <w:t>Коррупционные проявления</w:t>
      </w:r>
      <w:r w:rsidR="00CF6330">
        <w:rPr>
          <w:rFonts w:ascii="Times New Roman" w:hAnsi="Times New Roman" w:cs="Times New Roman"/>
          <w:sz w:val="28"/>
          <w:szCs w:val="28"/>
        </w:rPr>
        <w:t xml:space="preserve"> </w:t>
      </w:r>
      <w:r w:rsidR="00CF6330" w:rsidRPr="00AD315C">
        <w:rPr>
          <w:rFonts w:ascii="Times New Roman" w:hAnsi="Times New Roman" w:cs="Times New Roman"/>
          <w:sz w:val="28"/>
          <w:szCs w:val="28"/>
        </w:rPr>
        <w:t xml:space="preserve">– </w:t>
      </w:r>
      <w:r w:rsidR="00CF6330">
        <w:rPr>
          <w:rFonts w:ascii="Times New Roman" w:hAnsi="Times New Roman" w:cs="Times New Roman"/>
          <w:sz w:val="28"/>
          <w:szCs w:val="28"/>
        </w:rPr>
        <w:t xml:space="preserve"> </w:t>
      </w:r>
      <w:r w:rsidRPr="00AD315C">
        <w:rPr>
          <w:rFonts w:ascii="Times New Roman" w:hAnsi="Times New Roman" w:cs="Times New Roman"/>
          <w:sz w:val="28"/>
          <w:szCs w:val="28"/>
        </w:rPr>
        <w:t>действия (бездействия) работников</w:t>
      </w:r>
      <w:r w:rsidRPr="00AD315C">
        <w:rPr>
          <w:rFonts w:ascii="Times New Roman" w:hAnsi="Times New Roman" w:cs="Times New Roman"/>
          <w:sz w:val="28"/>
          <w:szCs w:val="28"/>
        </w:rPr>
        <w:br/>
        <w:t>Фонда, содержащие признаки коррупции или способствующие ее</w:t>
      </w:r>
      <w:r w:rsidRPr="00AD315C">
        <w:rPr>
          <w:rFonts w:ascii="Times New Roman" w:hAnsi="Times New Roman" w:cs="Times New Roman"/>
          <w:sz w:val="28"/>
          <w:szCs w:val="28"/>
        </w:rPr>
        <w:br/>
        <w:t>совершению.</w:t>
      </w:r>
    </w:p>
    <w:p w:rsidR="005D4668" w:rsidRDefault="005D4668" w:rsidP="00970C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E368F">
        <w:rPr>
          <w:rFonts w:ascii="Times New Roman" w:hAnsi="Times New Roman" w:cs="Times New Roman"/>
          <w:b/>
          <w:sz w:val="28"/>
          <w:szCs w:val="28"/>
        </w:rPr>
        <w:t>Субъекты а</w:t>
      </w:r>
      <w:r w:rsidR="00AE5C76" w:rsidRPr="005D4668">
        <w:rPr>
          <w:rFonts w:ascii="Times New Roman" w:hAnsi="Times New Roman" w:cs="Times New Roman"/>
          <w:b/>
          <w:sz w:val="28"/>
          <w:szCs w:val="28"/>
        </w:rPr>
        <w:t>нтикоррупционной политики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 – любой сотрудник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Фонда, а также контрагенты и иные лица, связанные с Фондом, в тех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случаях, когда соответствующие обязанности закреплены в договорах с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ними.</w:t>
      </w:r>
    </w:p>
    <w:p w:rsidR="005D4668" w:rsidRDefault="005D4668" w:rsidP="00970C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C76" w:rsidRPr="005D4668">
        <w:rPr>
          <w:rFonts w:ascii="Times New Roman" w:hAnsi="Times New Roman" w:cs="Times New Roman"/>
          <w:b/>
          <w:sz w:val="28"/>
          <w:szCs w:val="28"/>
        </w:rPr>
        <w:t>Антикоррупционный мониторинг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 – мониторинг, проводимых в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 xml:space="preserve">Фонде мероприятий в области противодействия </w:t>
      </w:r>
      <w:r w:rsidRPr="00AD315C">
        <w:rPr>
          <w:rFonts w:ascii="Times New Roman" w:hAnsi="Times New Roman" w:cs="Times New Roman"/>
          <w:sz w:val="28"/>
          <w:szCs w:val="28"/>
        </w:rPr>
        <w:t>коррупции, осуществляемый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 с целью обеспечения оценки эффективности указанных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 xml:space="preserve">мероприятий, оценки и прогноза коррупционных факторов и </w:t>
      </w:r>
      <w:r w:rsidRPr="00AD315C">
        <w:rPr>
          <w:rFonts w:ascii="Times New Roman" w:hAnsi="Times New Roman" w:cs="Times New Roman"/>
          <w:sz w:val="28"/>
          <w:szCs w:val="28"/>
        </w:rPr>
        <w:t>сигналов; анализа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 и оценки данных, полученных в результате </w:t>
      </w:r>
      <w:r w:rsidRPr="00AD315C">
        <w:rPr>
          <w:rFonts w:ascii="Times New Roman" w:hAnsi="Times New Roman" w:cs="Times New Roman"/>
          <w:sz w:val="28"/>
          <w:szCs w:val="28"/>
        </w:rPr>
        <w:t>наблюдения; разработки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 прогнозов будущего состояния и тенд</w:t>
      </w:r>
      <w:r>
        <w:rPr>
          <w:rFonts w:ascii="Times New Roman" w:hAnsi="Times New Roman" w:cs="Times New Roman"/>
          <w:sz w:val="28"/>
          <w:szCs w:val="28"/>
        </w:rPr>
        <w:t xml:space="preserve">енций развития, соответствующих </w:t>
      </w:r>
      <w:r w:rsidR="00AE5C76" w:rsidRPr="00AD315C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5D4668" w:rsidRDefault="005D4668" w:rsidP="00970C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5D4668">
        <w:rPr>
          <w:rFonts w:ascii="Times New Roman" w:hAnsi="Times New Roman" w:cs="Times New Roman"/>
          <w:b/>
          <w:sz w:val="28"/>
          <w:szCs w:val="28"/>
        </w:rPr>
        <w:t>Антикоррупционная экспертиза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 – деятельность по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 xml:space="preserve">предупреждению включения в проекты документов, </w:t>
      </w:r>
      <w:r w:rsidRPr="00AD315C">
        <w:rPr>
          <w:rFonts w:ascii="Times New Roman" w:hAnsi="Times New Roman" w:cs="Times New Roman"/>
          <w:sz w:val="28"/>
          <w:szCs w:val="28"/>
        </w:rPr>
        <w:t>положений, способствующих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 созданию условий для проявления коррупции; по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выявлению и устранению таких положений в действующих документах.</w:t>
      </w:r>
    </w:p>
    <w:p w:rsidR="005D4668" w:rsidRDefault="005D4668" w:rsidP="00970C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C76" w:rsidRPr="005D4668">
        <w:rPr>
          <w:rFonts w:ascii="Times New Roman" w:hAnsi="Times New Roman" w:cs="Times New Roman"/>
          <w:b/>
          <w:sz w:val="28"/>
          <w:szCs w:val="28"/>
        </w:rPr>
        <w:t>Предупреждение коррупции</w:t>
      </w:r>
      <w:r w:rsidR="005E368F">
        <w:rPr>
          <w:rFonts w:ascii="Times New Roman" w:hAnsi="Times New Roman" w:cs="Times New Roman"/>
          <w:sz w:val="28"/>
          <w:szCs w:val="28"/>
        </w:rPr>
        <w:t xml:space="preserve"> – деятельность субъектов</w:t>
      </w:r>
      <w:r w:rsidR="005E368F">
        <w:rPr>
          <w:rFonts w:ascii="Times New Roman" w:hAnsi="Times New Roman" w:cs="Times New Roman"/>
          <w:sz w:val="28"/>
          <w:szCs w:val="28"/>
        </w:rPr>
        <w:br/>
        <w:t>а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нтикоррупционной политики, направленная на выявление, </w:t>
      </w:r>
      <w:r w:rsidRPr="00AD315C">
        <w:rPr>
          <w:rFonts w:ascii="Times New Roman" w:hAnsi="Times New Roman" w:cs="Times New Roman"/>
          <w:sz w:val="28"/>
          <w:szCs w:val="28"/>
        </w:rPr>
        <w:t>изучение, ограничение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 либо устранение причин и условий, способствующих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коррупционным проявлениям.</w:t>
      </w:r>
    </w:p>
    <w:p w:rsidR="005D4668" w:rsidRDefault="005D4668" w:rsidP="00970C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5D4668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="00407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04A" w:rsidRPr="00AD315C">
        <w:rPr>
          <w:rFonts w:ascii="Times New Roman" w:hAnsi="Times New Roman" w:cs="Times New Roman"/>
          <w:sz w:val="28"/>
          <w:szCs w:val="28"/>
        </w:rPr>
        <w:t xml:space="preserve">– </w:t>
      </w:r>
      <w:r w:rsidR="00AE5C76" w:rsidRPr="00AD315C">
        <w:rPr>
          <w:rFonts w:ascii="Times New Roman" w:hAnsi="Times New Roman" w:cs="Times New Roman"/>
          <w:sz w:val="28"/>
          <w:szCs w:val="28"/>
        </w:rPr>
        <w:t>ситуация, при которой личная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заинтересованность (прямая или косвенная) сотрудника Фонда влияет или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может повлиять на надлежащее исполнение им своих должностных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 xml:space="preserve">(служебных) обязанностей и </w:t>
      </w:r>
      <w:proofErr w:type="gramStart"/>
      <w:r w:rsidR="00AE5C76" w:rsidRPr="00AD315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E5C76" w:rsidRPr="00AD315C">
        <w:rPr>
          <w:rFonts w:ascii="Times New Roman" w:hAnsi="Times New Roman" w:cs="Times New Roman"/>
          <w:sz w:val="28"/>
          <w:szCs w:val="28"/>
        </w:rPr>
        <w:t xml:space="preserve"> которой возникает или может возникнуть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противоречие между личной заинтересованностью сотрудника Фонда и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правами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 и законными интересами Фонда, способное привести к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причинению вреда интересам Фонда.</w:t>
      </w:r>
    </w:p>
    <w:p w:rsidR="005D4668" w:rsidRDefault="005D4668" w:rsidP="00970C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5D4668">
        <w:rPr>
          <w:rFonts w:ascii="Times New Roman" w:hAnsi="Times New Roman" w:cs="Times New Roman"/>
          <w:b/>
          <w:sz w:val="28"/>
          <w:szCs w:val="28"/>
        </w:rPr>
        <w:t>Материальная выгода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40704A" w:rsidRPr="00AD315C">
        <w:rPr>
          <w:rFonts w:ascii="Times New Roman" w:hAnsi="Times New Roman" w:cs="Times New Roman"/>
          <w:sz w:val="28"/>
          <w:szCs w:val="28"/>
        </w:rPr>
        <w:t xml:space="preserve">– 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 экономическая выгода в денежной или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натуральной форме, которую можно оценить и определить в качестве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дохода в соответствии с налоговым законодательством Российской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Федерации.</w:t>
      </w:r>
    </w:p>
    <w:p w:rsidR="005D4668" w:rsidRDefault="005D4668" w:rsidP="00970C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6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E5C76" w:rsidRPr="005D4668">
        <w:rPr>
          <w:rFonts w:ascii="Times New Roman" w:hAnsi="Times New Roman" w:cs="Times New Roman"/>
          <w:b/>
          <w:sz w:val="28"/>
          <w:szCs w:val="28"/>
        </w:rPr>
        <w:t>Личная выгода</w:t>
      </w:r>
      <w:r w:rsidR="0040704A">
        <w:rPr>
          <w:rFonts w:ascii="Times New Roman" w:hAnsi="Times New Roman" w:cs="Times New Roman"/>
          <w:sz w:val="28"/>
          <w:szCs w:val="28"/>
        </w:rPr>
        <w:t xml:space="preserve"> </w:t>
      </w:r>
      <w:r w:rsidR="0040704A" w:rsidRPr="00AD315C">
        <w:rPr>
          <w:rFonts w:ascii="Times New Roman" w:hAnsi="Times New Roman" w:cs="Times New Roman"/>
          <w:sz w:val="28"/>
          <w:szCs w:val="28"/>
        </w:rPr>
        <w:t xml:space="preserve">– 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 заинтересованность работника Фонда, его близких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родственников, супруга, супру</w:t>
      </w:r>
      <w:r w:rsidR="00AD315C">
        <w:rPr>
          <w:rFonts w:ascii="Times New Roman" w:hAnsi="Times New Roman" w:cs="Times New Roman"/>
          <w:sz w:val="28"/>
          <w:szCs w:val="28"/>
        </w:rPr>
        <w:t>ги, усыновителя, усыновленных в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получении нематериальных благ и иных нематериальных преимуществ. Не</w:t>
      </w:r>
      <w:r w:rsid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являются личной выгодой повышение по службе и объявление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благодарности.</w:t>
      </w:r>
    </w:p>
    <w:p w:rsidR="005D4668" w:rsidRDefault="005D4668" w:rsidP="00970C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C76" w:rsidRPr="005D4668">
        <w:rPr>
          <w:rFonts w:ascii="Times New Roman" w:hAnsi="Times New Roman" w:cs="Times New Roman"/>
          <w:b/>
          <w:sz w:val="28"/>
          <w:szCs w:val="28"/>
        </w:rPr>
        <w:t>Предконфликтная</w:t>
      </w:r>
      <w:proofErr w:type="spellEnd"/>
      <w:r w:rsidR="00AE5C76" w:rsidRPr="005D4668">
        <w:rPr>
          <w:rFonts w:ascii="Times New Roman" w:hAnsi="Times New Roman" w:cs="Times New Roman"/>
          <w:b/>
          <w:sz w:val="28"/>
          <w:szCs w:val="28"/>
        </w:rPr>
        <w:t xml:space="preserve"> ситуация</w:t>
      </w:r>
      <w:r w:rsidR="0040704A">
        <w:rPr>
          <w:rFonts w:ascii="Times New Roman" w:hAnsi="Times New Roman" w:cs="Times New Roman"/>
          <w:sz w:val="28"/>
          <w:szCs w:val="28"/>
        </w:rPr>
        <w:t xml:space="preserve"> </w:t>
      </w:r>
      <w:r w:rsidR="0040704A" w:rsidRPr="00AD315C">
        <w:rPr>
          <w:rFonts w:ascii="Times New Roman" w:hAnsi="Times New Roman" w:cs="Times New Roman"/>
          <w:sz w:val="28"/>
          <w:szCs w:val="28"/>
        </w:rPr>
        <w:t xml:space="preserve">– 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 ситуация, при котор</w:t>
      </w:r>
      <w:r w:rsidR="005E368F">
        <w:rPr>
          <w:rFonts w:ascii="Times New Roman" w:hAnsi="Times New Roman" w:cs="Times New Roman"/>
          <w:sz w:val="28"/>
          <w:szCs w:val="28"/>
        </w:rPr>
        <w:t>ой у работников</w:t>
      </w:r>
      <w:r w:rsidR="005E368F">
        <w:rPr>
          <w:rFonts w:ascii="Times New Roman" w:hAnsi="Times New Roman" w:cs="Times New Roman"/>
          <w:sz w:val="28"/>
          <w:szCs w:val="28"/>
        </w:rPr>
        <w:br/>
        <w:t>Фонда, а также о</w:t>
      </w:r>
      <w:r w:rsidR="00AE5C76" w:rsidRPr="00AD315C">
        <w:rPr>
          <w:rFonts w:ascii="Times New Roman" w:hAnsi="Times New Roman" w:cs="Times New Roman"/>
          <w:sz w:val="28"/>
          <w:szCs w:val="28"/>
        </w:rPr>
        <w:t>рганизатора закупок или его представителей, при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осуществлении ими своей служебной или профессиональной деятельности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возникает личная заинтересованность, которая может привести к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конфликту интересов.</w:t>
      </w:r>
    </w:p>
    <w:p w:rsidR="005D4668" w:rsidRDefault="005D4668" w:rsidP="00970C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C76" w:rsidRPr="005D4668">
        <w:rPr>
          <w:rFonts w:ascii="Times New Roman" w:hAnsi="Times New Roman" w:cs="Times New Roman"/>
          <w:b/>
          <w:sz w:val="28"/>
          <w:szCs w:val="28"/>
        </w:rPr>
        <w:t>Комиссия по соблюдению норм корпоративной этики и</w:t>
      </w:r>
      <w:r w:rsidR="00AE5C76" w:rsidRPr="005D4668">
        <w:rPr>
          <w:rFonts w:ascii="Times New Roman" w:hAnsi="Times New Roman" w:cs="Times New Roman"/>
          <w:b/>
          <w:sz w:val="28"/>
          <w:szCs w:val="28"/>
        </w:rPr>
        <w:br/>
        <w:t>урегулированию конфликта интереса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 – коллегиальный орган Фонда,</w:t>
      </w: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создающийся при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вопросов соблюдения Кодекса этики и служебного поведения работников Фонда и урегулирования конфликта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3B662B" w:rsidRDefault="005E368F" w:rsidP="00970C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Цель и задачи а</w:t>
      </w:r>
      <w:r w:rsidR="00AE5C76" w:rsidRPr="005D4668">
        <w:rPr>
          <w:rFonts w:ascii="Times New Roman" w:hAnsi="Times New Roman" w:cs="Times New Roman"/>
          <w:b/>
          <w:sz w:val="28"/>
          <w:szCs w:val="28"/>
        </w:rPr>
        <w:t>нтикоррупционной политики Фонда.</w:t>
      </w:r>
    </w:p>
    <w:p w:rsidR="00DC753F" w:rsidRDefault="003B662B" w:rsidP="00970C3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1.3.1. </w:t>
      </w:r>
      <w:r w:rsidR="005E368F">
        <w:rPr>
          <w:rFonts w:ascii="Times New Roman" w:hAnsi="Times New Roman" w:cs="Times New Roman"/>
          <w:sz w:val="28"/>
          <w:szCs w:val="28"/>
        </w:rPr>
        <w:t>Цель а</w:t>
      </w:r>
      <w:r w:rsidR="00AE5C76" w:rsidRPr="00AD315C">
        <w:rPr>
          <w:rFonts w:ascii="Times New Roman" w:hAnsi="Times New Roman" w:cs="Times New Roman"/>
          <w:sz w:val="28"/>
          <w:szCs w:val="28"/>
        </w:rPr>
        <w:t>нтикоррупционной политики – разработка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осуществление разносторонних и последовательных мер по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предупреждению, выявлению и устранению (минимизации) причин и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условий, порождающих коррупцию, формированию антикоррупционного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сознания, характеризующегося нетерпимостью работник</w:t>
      </w:r>
      <w:r>
        <w:rPr>
          <w:rFonts w:ascii="Times New Roman" w:hAnsi="Times New Roman" w:cs="Times New Roman"/>
          <w:sz w:val="28"/>
          <w:szCs w:val="28"/>
        </w:rPr>
        <w:t>ов Фонда,</w:t>
      </w:r>
      <w:r>
        <w:rPr>
          <w:rFonts w:ascii="Times New Roman" w:hAnsi="Times New Roman" w:cs="Times New Roman"/>
          <w:sz w:val="28"/>
          <w:szCs w:val="28"/>
        </w:rPr>
        <w:br/>
        <w:t>контрагентов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коррупционным проявлениям.</w:t>
      </w:r>
    </w:p>
    <w:p w:rsidR="00C05849" w:rsidRDefault="003B662B" w:rsidP="00C05849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5E368F">
        <w:rPr>
          <w:rFonts w:ascii="Times New Roman" w:hAnsi="Times New Roman" w:cs="Times New Roman"/>
          <w:sz w:val="28"/>
          <w:szCs w:val="28"/>
        </w:rPr>
        <w:t>Задачами а</w:t>
      </w:r>
      <w:r w:rsidR="00AE5C76" w:rsidRPr="00AD315C">
        <w:rPr>
          <w:rFonts w:ascii="Times New Roman" w:hAnsi="Times New Roman" w:cs="Times New Roman"/>
          <w:sz w:val="28"/>
          <w:szCs w:val="28"/>
        </w:rPr>
        <w:t>нтикоррупционной политики Фонда являются:</w:t>
      </w:r>
    </w:p>
    <w:p w:rsidR="005D4668" w:rsidRDefault="00AE5C76" w:rsidP="00CF6330">
      <w:pPr>
        <w:pStyle w:val="a5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5849">
        <w:rPr>
          <w:rFonts w:ascii="Times New Roman" w:hAnsi="Times New Roman" w:cs="Times New Roman"/>
          <w:sz w:val="28"/>
          <w:szCs w:val="28"/>
        </w:rPr>
        <w:t>формирование у работников Фонда, контрагентов, единообразного понимания позиции Фонда</w:t>
      </w:r>
      <w:r w:rsidR="005E368F" w:rsidRPr="00C05849">
        <w:rPr>
          <w:rFonts w:ascii="Times New Roman" w:hAnsi="Times New Roman" w:cs="Times New Roman"/>
          <w:sz w:val="28"/>
          <w:szCs w:val="28"/>
        </w:rPr>
        <w:t xml:space="preserve"> </w:t>
      </w:r>
      <w:r w:rsidRPr="00C05849">
        <w:rPr>
          <w:rFonts w:ascii="Times New Roman" w:hAnsi="Times New Roman" w:cs="Times New Roman"/>
          <w:sz w:val="28"/>
          <w:szCs w:val="28"/>
        </w:rPr>
        <w:t>о неприятии коррупции в любых формах и проявлениях;</w:t>
      </w:r>
    </w:p>
    <w:p w:rsidR="009D6526" w:rsidRDefault="00AE5C76" w:rsidP="0040704A">
      <w:pPr>
        <w:pStyle w:val="a5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5849">
        <w:rPr>
          <w:rFonts w:ascii="Times New Roman" w:hAnsi="Times New Roman" w:cs="Times New Roman"/>
          <w:sz w:val="28"/>
          <w:szCs w:val="28"/>
        </w:rPr>
        <w:t xml:space="preserve">минимизация риска вовлечения Фонда, генерального </w:t>
      </w:r>
      <w:r w:rsidR="005E368F" w:rsidRPr="00C05849">
        <w:rPr>
          <w:rFonts w:ascii="Times New Roman" w:hAnsi="Times New Roman" w:cs="Times New Roman"/>
          <w:sz w:val="28"/>
          <w:szCs w:val="28"/>
        </w:rPr>
        <w:t>директора</w:t>
      </w:r>
      <w:r w:rsidRPr="00C05849">
        <w:rPr>
          <w:rFonts w:ascii="Times New Roman" w:hAnsi="Times New Roman" w:cs="Times New Roman"/>
          <w:sz w:val="28"/>
          <w:szCs w:val="28"/>
        </w:rPr>
        <w:t>, работников Фонда,</w:t>
      </w:r>
      <w:r w:rsidR="005E368F" w:rsidRPr="00C05849">
        <w:rPr>
          <w:rFonts w:ascii="Times New Roman" w:hAnsi="Times New Roman" w:cs="Times New Roman"/>
          <w:sz w:val="28"/>
          <w:szCs w:val="28"/>
        </w:rPr>
        <w:t xml:space="preserve"> </w:t>
      </w:r>
      <w:r w:rsidRPr="00C05849">
        <w:rPr>
          <w:rFonts w:ascii="Times New Roman" w:hAnsi="Times New Roman" w:cs="Times New Roman"/>
          <w:sz w:val="28"/>
          <w:szCs w:val="28"/>
        </w:rPr>
        <w:t>независимо от занимаемой должности, в коррупционную деятельность;</w:t>
      </w:r>
    </w:p>
    <w:p w:rsidR="009D6526" w:rsidRDefault="00AE5C76" w:rsidP="0040704A">
      <w:pPr>
        <w:pStyle w:val="a5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5849">
        <w:rPr>
          <w:rFonts w:ascii="Times New Roman" w:hAnsi="Times New Roman" w:cs="Times New Roman"/>
          <w:sz w:val="28"/>
          <w:szCs w:val="28"/>
        </w:rPr>
        <w:t>предупреждение коррупционных проявлений и обеспечение</w:t>
      </w:r>
      <w:r w:rsidR="009D6526" w:rsidRPr="00C05849">
        <w:rPr>
          <w:rFonts w:ascii="Times New Roman" w:hAnsi="Times New Roman" w:cs="Times New Roman"/>
          <w:sz w:val="28"/>
          <w:szCs w:val="28"/>
        </w:rPr>
        <w:t xml:space="preserve"> </w:t>
      </w:r>
      <w:r w:rsidRPr="00C05849">
        <w:rPr>
          <w:rFonts w:ascii="Times New Roman" w:hAnsi="Times New Roman" w:cs="Times New Roman"/>
          <w:sz w:val="28"/>
          <w:szCs w:val="28"/>
        </w:rPr>
        <w:t>ответственно</w:t>
      </w:r>
      <w:r w:rsidR="009D6526" w:rsidRPr="00C05849">
        <w:rPr>
          <w:rFonts w:ascii="Times New Roman" w:hAnsi="Times New Roman" w:cs="Times New Roman"/>
          <w:sz w:val="28"/>
          <w:szCs w:val="28"/>
        </w:rPr>
        <w:t>сти за коррупционные проявления;</w:t>
      </w:r>
    </w:p>
    <w:p w:rsidR="009D6526" w:rsidRDefault="00AE5C76" w:rsidP="0040704A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9">
        <w:rPr>
          <w:rFonts w:ascii="Times New Roman" w:hAnsi="Times New Roman" w:cs="Times New Roman"/>
          <w:sz w:val="28"/>
          <w:szCs w:val="28"/>
        </w:rPr>
        <w:lastRenderedPageBreak/>
        <w:t>возмещение вреда, причиненно</w:t>
      </w:r>
      <w:r w:rsidR="00DC753F" w:rsidRPr="00C05849">
        <w:rPr>
          <w:rFonts w:ascii="Times New Roman" w:hAnsi="Times New Roman" w:cs="Times New Roman"/>
          <w:sz w:val="28"/>
          <w:szCs w:val="28"/>
        </w:rPr>
        <w:t>го коррупционными проявлениями;</w:t>
      </w:r>
      <w:r w:rsidR="005D4668" w:rsidRPr="00C05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668" w:rsidRDefault="00AE5C76" w:rsidP="0040704A">
      <w:pPr>
        <w:pStyle w:val="a5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5849">
        <w:rPr>
          <w:rFonts w:ascii="Times New Roman" w:hAnsi="Times New Roman" w:cs="Times New Roman"/>
          <w:sz w:val="28"/>
          <w:szCs w:val="28"/>
        </w:rPr>
        <w:t>антикоррупционный мониторинг на соответствие эффективности</w:t>
      </w:r>
      <w:r w:rsidR="002F2F16" w:rsidRPr="00C05849">
        <w:rPr>
          <w:rFonts w:ascii="Times New Roman" w:hAnsi="Times New Roman" w:cs="Times New Roman"/>
          <w:sz w:val="28"/>
          <w:szCs w:val="28"/>
        </w:rPr>
        <w:t xml:space="preserve"> </w:t>
      </w:r>
      <w:r w:rsidRPr="00C05849">
        <w:rPr>
          <w:rFonts w:ascii="Times New Roman" w:hAnsi="Times New Roman" w:cs="Times New Roman"/>
          <w:sz w:val="28"/>
          <w:szCs w:val="28"/>
        </w:rPr>
        <w:t xml:space="preserve">мер </w:t>
      </w:r>
      <w:r w:rsidR="002F2F16" w:rsidRPr="00C05849">
        <w:rPr>
          <w:rFonts w:ascii="Times New Roman" w:hAnsi="Times New Roman" w:cs="Times New Roman"/>
          <w:sz w:val="28"/>
          <w:szCs w:val="28"/>
        </w:rPr>
        <w:t>а</w:t>
      </w:r>
      <w:r w:rsidRPr="00C05849">
        <w:rPr>
          <w:rFonts w:ascii="Times New Roman" w:hAnsi="Times New Roman" w:cs="Times New Roman"/>
          <w:sz w:val="28"/>
          <w:szCs w:val="28"/>
        </w:rPr>
        <w:t>нтикоррупционной политики;</w:t>
      </w:r>
    </w:p>
    <w:p w:rsidR="0040704A" w:rsidRDefault="00AE5C76" w:rsidP="0040704A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49">
        <w:rPr>
          <w:rFonts w:ascii="Times New Roman" w:hAnsi="Times New Roman" w:cs="Times New Roman"/>
          <w:sz w:val="28"/>
          <w:szCs w:val="28"/>
        </w:rPr>
        <w:t>формирование антикоррупционного корпоративного сознания;</w:t>
      </w:r>
    </w:p>
    <w:p w:rsidR="0040704A" w:rsidRDefault="00AE5C76" w:rsidP="0040704A">
      <w:pPr>
        <w:pStyle w:val="a5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04A">
        <w:rPr>
          <w:rFonts w:ascii="Times New Roman" w:hAnsi="Times New Roman" w:cs="Times New Roman"/>
          <w:sz w:val="28"/>
          <w:szCs w:val="28"/>
        </w:rPr>
        <w:t>создание правового механизма, пре</w:t>
      </w:r>
      <w:r w:rsidR="002F2F16" w:rsidRPr="0040704A">
        <w:rPr>
          <w:rFonts w:ascii="Times New Roman" w:hAnsi="Times New Roman" w:cs="Times New Roman"/>
          <w:sz w:val="28"/>
          <w:szCs w:val="28"/>
        </w:rPr>
        <w:t>пятствующего подкупу</w:t>
      </w:r>
      <w:r w:rsidR="002F2F16" w:rsidRPr="0040704A">
        <w:rPr>
          <w:rFonts w:ascii="Times New Roman" w:hAnsi="Times New Roman" w:cs="Times New Roman"/>
          <w:sz w:val="28"/>
          <w:szCs w:val="28"/>
        </w:rPr>
        <w:br/>
        <w:t>субъектов а</w:t>
      </w:r>
      <w:r w:rsidRPr="0040704A">
        <w:rPr>
          <w:rFonts w:ascii="Times New Roman" w:hAnsi="Times New Roman" w:cs="Times New Roman"/>
          <w:sz w:val="28"/>
          <w:szCs w:val="28"/>
        </w:rPr>
        <w:t>нтикоррупционной политики;</w:t>
      </w:r>
    </w:p>
    <w:p w:rsidR="0040704A" w:rsidRDefault="00AE5C76" w:rsidP="0040704A">
      <w:pPr>
        <w:pStyle w:val="a5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04A">
        <w:rPr>
          <w:rFonts w:ascii="Times New Roman" w:hAnsi="Times New Roman" w:cs="Times New Roman"/>
          <w:sz w:val="28"/>
          <w:szCs w:val="28"/>
        </w:rPr>
        <w:t>установление обязанности раб</w:t>
      </w:r>
      <w:r w:rsidR="00C05849" w:rsidRPr="0040704A">
        <w:rPr>
          <w:rFonts w:ascii="Times New Roman" w:hAnsi="Times New Roman" w:cs="Times New Roman"/>
          <w:sz w:val="28"/>
          <w:szCs w:val="28"/>
        </w:rPr>
        <w:t xml:space="preserve">отников Фонда знать и соблюдать </w:t>
      </w:r>
      <w:r w:rsidRPr="0040704A">
        <w:rPr>
          <w:rFonts w:ascii="Times New Roman" w:hAnsi="Times New Roman" w:cs="Times New Roman"/>
          <w:sz w:val="28"/>
          <w:szCs w:val="28"/>
        </w:rPr>
        <w:t>принципы и</w:t>
      </w:r>
      <w:r w:rsidR="002F2F16" w:rsidRPr="0040704A">
        <w:rPr>
          <w:rFonts w:ascii="Times New Roman" w:hAnsi="Times New Roman" w:cs="Times New Roman"/>
          <w:sz w:val="28"/>
          <w:szCs w:val="28"/>
        </w:rPr>
        <w:t xml:space="preserve"> требования а</w:t>
      </w:r>
      <w:r w:rsidRPr="0040704A">
        <w:rPr>
          <w:rFonts w:ascii="Times New Roman" w:hAnsi="Times New Roman" w:cs="Times New Roman"/>
          <w:sz w:val="28"/>
          <w:szCs w:val="28"/>
        </w:rPr>
        <w:t>нтикоррупц</w:t>
      </w:r>
      <w:r w:rsidR="00C05849" w:rsidRPr="0040704A">
        <w:rPr>
          <w:rFonts w:ascii="Times New Roman" w:hAnsi="Times New Roman" w:cs="Times New Roman"/>
          <w:sz w:val="28"/>
          <w:szCs w:val="28"/>
        </w:rPr>
        <w:t xml:space="preserve">ионной политики, ключевые нормы </w:t>
      </w:r>
      <w:r w:rsidRPr="0040704A">
        <w:rPr>
          <w:rFonts w:ascii="Times New Roman" w:hAnsi="Times New Roman" w:cs="Times New Roman"/>
          <w:sz w:val="28"/>
          <w:szCs w:val="28"/>
        </w:rPr>
        <w:t>применимого антикоррупционн</w:t>
      </w:r>
      <w:r w:rsidR="00C05849" w:rsidRPr="0040704A">
        <w:rPr>
          <w:rFonts w:ascii="Times New Roman" w:hAnsi="Times New Roman" w:cs="Times New Roman"/>
          <w:sz w:val="28"/>
          <w:szCs w:val="28"/>
        </w:rPr>
        <w:t xml:space="preserve">ого законодательства Российской </w:t>
      </w:r>
      <w:r w:rsidRPr="0040704A">
        <w:rPr>
          <w:rFonts w:ascii="Times New Roman" w:hAnsi="Times New Roman" w:cs="Times New Roman"/>
          <w:sz w:val="28"/>
          <w:szCs w:val="28"/>
        </w:rPr>
        <w:t>Федерации;</w:t>
      </w:r>
    </w:p>
    <w:p w:rsidR="00DC753F" w:rsidRPr="0040704A" w:rsidRDefault="00AE5C76" w:rsidP="0040704A">
      <w:pPr>
        <w:pStyle w:val="a5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04A">
        <w:rPr>
          <w:rFonts w:ascii="Times New Roman" w:hAnsi="Times New Roman" w:cs="Times New Roman"/>
          <w:sz w:val="28"/>
          <w:szCs w:val="28"/>
        </w:rPr>
        <w:t>создание стимулов к замещению должностей в Фонде</w:t>
      </w:r>
      <w:r w:rsidRPr="0040704A">
        <w:rPr>
          <w:rFonts w:ascii="Times New Roman" w:hAnsi="Times New Roman" w:cs="Times New Roman"/>
          <w:sz w:val="28"/>
          <w:szCs w:val="28"/>
        </w:rPr>
        <w:br/>
        <w:t>неподкупными лицами.</w:t>
      </w:r>
    </w:p>
    <w:p w:rsidR="00DC753F" w:rsidRPr="00CC284E" w:rsidRDefault="002F2F16" w:rsidP="00970C30">
      <w:pPr>
        <w:spacing w:after="0" w:line="360" w:lineRule="auto"/>
        <w:ind w:left="14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Принципы а</w:t>
      </w:r>
      <w:r w:rsidR="00AE5C76" w:rsidRPr="00CC284E">
        <w:rPr>
          <w:rFonts w:ascii="Times New Roman" w:hAnsi="Times New Roman" w:cs="Times New Roman"/>
          <w:b/>
          <w:sz w:val="28"/>
          <w:szCs w:val="28"/>
        </w:rPr>
        <w:t>нтикоррупционной политики Фонда.</w:t>
      </w:r>
    </w:p>
    <w:p w:rsidR="0040704A" w:rsidRDefault="0040704A" w:rsidP="0040704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C76" w:rsidRPr="00CF6330">
        <w:rPr>
          <w:rFonts w:ascii="Times New Roman" w:hAnsi="Times New Roman" w:cs="Times New Roman"/>
          <w:sz w:val="28"/>
          <w:szCs w:val="28"/>
        </w:rPr>
        <w:t>Принципами</w:t>
      </w:r>
      <w:r w:rsidR="002F2F16" w:rsidRPr="00CF6330">
        <w:rPr>
          <w:rFonts w:ascii="Times New Roman" w:hAnsi="Times New Roman" w:cs="Times New Roman"/>
          <w:sz w:val="28"/>
          <w:szCs w:val="28"/>
        </w:rPr>
        <w:t xml:space="preserve"> а</w:t>
      </w:r>
      <w:r w:rsidR="00AE5C76" w:rsidRPr="00CF6330">
        <w:rPr>
          <w:rFonts w:ascii="Times New Roman" w:hAnsi="Times New Roman" w:cs="Times New Roman"/>
          <w:sz w:val="28"/>
          <w:szCs w:val="28"/>
        </w:rPr>
        <w:t xml:space="preserve">нтикоррупционной политики Фонда являются: </w:t>
      </w:r>
    </w:p>
    <w:p w:rsidR="0040704A" w:rsidRDefault="00AE5C76" w:rsidP="0040704A">
      <w:pPr>
        <w:pStyle w:val="a5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330">
        <w:rPr>
          <w:rFonts w:ascii="Times New Roman" w:hAnsi="Times New Roman" w:cs="Times New Roman"/>
          <w:sz w:val="28"/>
          <w:szCs w:val="28"/>
        </w:rPr>
        <w:t>принцип неприятия коррупции в любых формах и проявлениях при</w:t>
      </w:r>
      <w:r w:rsidR="00CC284E" w:rsidRPr="00CF6330">
        <w:rPr>
          <w:rFonts w:ascii="Times New Roman" w:hAnsi="Times New Roman" w:cs="Times New Roman"/>
          <w:sz w:val="28"/>
          <w:szCs w:val="28"/>
        </w:rPr>
        <w:t xml:space="preserve"> </w:t>
      </w:r>
      <w:r w:rsidRPr="00CF6330">
        <w:rPr>
          <w:rFonts w:ascii="Times New Roman" w:hAnsi="Times New Roman" w:cs="Times New Roman"/>
          <w:sz w:val="28"/>
          <w:szCs w:val="28"/>
        </w:rPr>
        <w:t>осуществлении повседневной деятельности и стратегических проектов, в</w:t>
      </w:r>
      <w:r w:rsidR="00CC284E" w:rsidRPr="00CF6330">
        <w:rPr>
          <w:rFonts w:ascii="Times New Roman" w:hAnsi="Times New Roman" w:cs="Times New Roman"/>
          <w:sz w:val="28"/>
          <w:szCs w:val="28"/>
        </w:rPr>
        <w:t xml:space="preserve"> </w:t>
      </w:r>
      <w:r w:rsidRPr="00CF6330">
        <w:rPr>
          <w:rFonts w:ascii="Times New Roman" w:hAnsi="Times New Roman" w:cs="Times New Roman"/>
          <w:sz w:val="28"/>
          <w:szCs w:val="28"/>
        </w:rPr>
        <w:t>том числе во взаимодействии с контрагентами, представителями органов</w:t>
      </w:r>
      <w:r w:rsidR="00CC284E" w:rsidRPr="00CF6330">
        <w:rPr>
          <w:rFonts w:ascii="Times New Roman" w:hAnsi="Times New Roman" w:cs="Times New Roman"/>
          <w:sz w:val="28"/>
          <w:szCs w:val="28"/>
        </w:rPr>
        <w:t xml:space="preserve"> </w:t>
      </w:r>
      <w:r w:rsidRPr="00CF6330">
        <w:rPr>
          <w:rFonts w:ascii="Times New Roman" w:hAnsi="Times New Roman" w:cs="Times New Roman"/>
          <w:sz w:val="28"/>
          <w:szCs w:val="28"/>
        </w:rPr>
        <w:t>власти, самоуправления, политических партий, членами органов</w:t>
      </w:r>
      <w:r w:rsidR="00CC284E" w:rsidRPr="00CF6330">
        <w:rPr>
          <w:rFonts w:ascii="Times New Roman" w:hAnsi="Times New Roman" w:cs="Times New Roman"/>
          <w:sz w:val="28"/>
          <w:szCs w:val="28"/>
        </w:rPr>
        <w:t xml:space="preserve"> </w:t>
      </w:r>
      <w:r w:rsidRPr="00CF6330">
        <w:rPr>
          <w:rFonts w:ascii="Times New Roman" w:hAnsi="Times New Roman" w:cs="Times New Roman"/>
          <w:sz w:val="28"/>
          <w:szCs w:val="28"/>
        </w:rPr>
        <w:t>управления и контроля, работниками и иными лицами;</w:t>
      </w:r>
    </w:p>
    <w:p w:rsidR="0040704A" w:rsidRDefault="00AE5C76" w:rsidP="0040704A">
      <w:pPr>
        <w:pStyle w:val="a5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04A">
        <w:rPr>
          <w:rFonts w:ascii="Times New Roman" w:hAnsi="Times New Roman" w:cs="Times New Roman"/>
          <w:sz w:val="28"/>
          <w:szCs w:val="28"/>
        </w:rPr>
        <w:t>принцип минимизации риска деловых отношений с контрагентами,</w:t>
      </w:r>
      <w:r w:rsidR="002F2F16" w:rsidRPr="0040704A">
        <w:rPr>
          <w:rFonts w:ascii="Times New Roman" w:hAnsi="Times New Roman" w:cs="Times New Roman"/>
          <w:sz w:val="28"/>
          <w:szCs w:val="28"/>
        </w:rPr>
        <w:t xml:space="preserve"> </w:t>
      </w:r>
      <w:r w:rsidRPr="0040704A">
        <w:rPr>
          <w:rFonts w:ascii="Times New Roman" w:hAnsi="Times New Roman" w:cs="Times New Roman"/>
          <w:sz w:val="28"/>
          <w:szCs w:val="28"/>
        </w:rPr>
        <w:t>которые могут быть вовлечены в коррупционную деятельность или</w:t>
      </w:r>
      <w:r w:rsidR="002F2F16" w:rsidRPr="0040704A">
        <w:rPr>
          <w:rFonts w:ascii="Times New Roman" w:hAnsi="Times New Roman" w:cs="Times New Roman"/>
          <w:sz w:val="28"/>
          <w:szCs w:val="28"/>
        </w:rPr>
        <w:t xml:space="preserve"> </w:t>
      </w:r>
      <w:r w:rsidRPr="0040704A">
        <w:rPr>
          <w:rFonts w:ascii="Times New Roman" w:hAnsi="Times New Roman" w:cs="Times New Roman"/>
          <w:sz w:val="28"/>
          <w:szCs w:val="28"/>
        </w:rPr>
        <w:t>толерантны к коррупционным проявлениям. Реализация принципа</w:t>
      </w:r>
      <w:r w:rsidR="002F2F16" w:rsidRPr="0040704A">
        <w:rPr>
          <w:rFonts w:ascii="Times New Roman" w:hAnsi="Times New Roman" w:cs="Times New Roman"/>
          <w:sz w:val="28"/>
          <w:szCs w:val="28"/>
        </w:rPr>
        <w:t xml:space="preserve"> </w:t>
      </w:r>
      <w:r w:rsidRPr="0040704A">
        <w:rPr>
          <w:rFonts w:ascii="Times New Roman" w:hAnsi="Times New Roman" w:cs="Times New Roman"/>
          <w:sz w:val="28"/>
          <w:szCs w:val="28"/>
        </w:rPr>
        <w:t>осуществляется путем проверки наличия у контрагентов Фонда</w:t>
      </w:r>
      <w:r w:rsidRPr="0040704A">
        <w:rPr>
          <w:rFonts w:ascii="Times New Roman" w:hAnsi="Times New Roman" w:cs="Times New Roman"/>
          <w:sz w:val="28"/>
          <w:szCs w:val="28"/>
        </w:rPr>
        <w:br/>
        <w:t>собственных антикоррупционных процедур или политик, их готовности</w:t>
      </w:r>
      <w:r w:rsidRPr="0040704A">
        <w:rPr>
          <w:rFonts w:ascii="Times New Roman" w:hAnsi="Times New Roman" w:cs="Times New Roman"/>
          <w:sz w:val="28"/>
          <w:szCs w:val="28"/>
        </w:rPr>
        <w:br/>
        <w:t>соблюдать требования настоящей политики и включать в договоры</w:t>
      </w:r>
      <w:r w:rsidRPr="0040704A">
        <w:rPr>
          <w:rFonts w:ascii="Times New Roman" w:hAnsi="Times New Roman" w:cs="Times New Roman"/>
          <w:sz w:val="28"/>
          <w:szCs w:val="28"/>
        </w:rPr>
        <w:br/>
        <w:t>антикоррупционные оговорки, а также оказывать взаимное содействие для</w:t>
      </w:r>
      <w:r w:rsidR="00CC284E" w:rsidRPr="0040704A">
        <w:rPr>
          <w:rFonts w:ascii="Times New Roman" w:hAnsi="Times New Roman" w:cs="Times New Roman"/>
          <w:sz w:val="28"/>
          <w:szCs w:val="28"/>
        </w:rPr>
        <w:t xml:space="preserve"> </w:t>
      </w:r>
      <w:r w:rsidRPr="0040704A">
        <w:rPr>
          <w:rFonts w:ascii="Times New Roman" w:hAnsi="Times New Roman" w:cs="Times New Roman"/>
          <w:sz w:val="28"/>
          <w:szCs w:val="28"/>
        </w:rPr>
        <w:t>этичного ведения деятельности и предотвращения коррупции;</w:t>
      </w:r>
    </w:p>
    <w:p w:rsidR="0040704A" w:rsidRDefault="00AE5C76" w:rsidP="0040704A">
      <w:pPr>
        <w:pStyle w:val="a5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04A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gramStart"/>
      <w:r w:rsidRPr="0040704A">
        <w:rPr>
          <w:rFonts w:ascii="Times New Roman" w:hAnsi="Times New Roman" w:cs="Times New Roman"/>
          <w:sz w:val="28"/>
          <w:szCs w:val="28"/>
        </w:rPr>
        <w:t>миссии членов органов управления Фонда</w:t>
      </w:r>
      <w:proofErr w:type="gramEnd"/>
      <w:r w:rsidRPr="0040704A">
        <w:rPr>
          <w:rFonts w:ascii="Times New Roman" w:hAnsi="Times New Roman" w:cs="Times New Roman"/>
          <w:sz w:val="28"/>
          <w:szCs w:val="28"/>
        </w:rPr>
        <w:t>. Генеральный директор, заместители генерального</w:t>
      </w:r>
      <w:r w:rsidR="00CC284E" w:rsidRPr="0040704A">
        <w:rPr>
          <w:rFonts w:ascii="Times New Roman" w:hAnsi="Times New Roman" w:cs="Times New Roman"/>
          <w:sz w:val="28"/>
          <w:szCs w:val="28"/>
        </w:rPr>
        <w:t xml:space="preserve"> </w:t>
      </w:r>
      <w:r w:rsidRPr="0040704A">
        <w:rPr>
          <w:rFonts w:ascii="Times New Roman" w:hAnsi="Times New Roman" w:cs="Times New Roman"/>
          <w:sz w:val="28"/>
          <w:szCs w:val="28"/>
        </w:rPr>
        <w:t>директора должны формировать э</w:t>
      </w:r>
      <w:r w:rsidR="00DC753F" w:rsidRPr="0040704A">
        <w:rPr>
          <w:rFonts w:ascii="Times New Roman" w:hAnsi="Times New Roman" w:cs="Times New Roman"/>
          <w:sz w:val="28"/>
          <w:szCs w:val="28"/>
        </w:rPr>
        <w:t>тический стандарт непримиримого</w:t>
      </w:r>
      <w:r w:rsidR="00CC284E" w:rsidRPr="0040704A">
        <w:rPr>
          <w:rFonts w:ascii="Times New Roman" w:hAnsi="Times New Roman" w:cs="Times New Roman"/>
          <w:sz w:val="28"/>
          <w:szCs w:val="28"/>
        </w:rPr>
        <w:t xml:space="preserve"> </w:t>
      </w:r>
      <w:r w:rsidRPr="0040704A">
        <w:rPr>
          <w:rFonts w:ascii="Times New Roman" w:hAnsi="Times New Roman" w:cs="Times New Roman"/>
          <w:sz w:val="28"/>
          <w:szCs w:val="28"/>
        </w:rPr>
        <w:t xml:space="preserve">отношения к любым формам и </w:t>
      </w:r>
      <w:r w:rsidRPr="0040704A">
        <w:rPr>
          <w:rFonts w:ascii="Times New Roman" w:hAnsi="Times New Roman" w:cs="Times New Roman"/>
          <w:sz w:val="28"/>
          <w:szCs w:val="28"/>
        </w:rPr>
        <w:lastRenderedPageBreak/>
        <w:t>проявлениям коррупции на всех уровнях,</w:t>
      </w:r>
      <w:r w:rsidR="00CC284E" w:rsidRPr="0040704A">
        <w:rPr>
          <w:rFonts w:ascii="Times New Roman" w:hAnsi="Times New Roman" w:cs="Times New Roman"/>
          <w:sz w:val="28"/>
          <w:szCs w:val="28"/>
        </w:rPr>
        <w:t xml:space="preserve"> </w:t>
      </w:r>
      <w:r w:rsidR="0040704A">
        <w:rPr>
          <w:rFonts w:ascii="Times New Roman" w:hAnsi="Times New Roman" w:cs="Times New Roman"/>
          <w:sz w:val="28"/>
          <w:szCs w:val="28"/>
        </w:rPr>
        <w:t>подавая пример своим поведением;</w:t>
      </w:r>
    </w:p>
    <w:p w:rsidR="0040704A" w:rsidRDefault="00AE5C76" w:rsidP="0040704A">
      <w:pPr>
        <w:pStyle w:val="a5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04A">
        <w:rPr>
          <w:rFonts w:ascii="Times New Roman" w:hAnsi="Times New Roman" w:cs="Times New Roman"/>
          <w:sz w:val="28"/>
          <w:szCs w:val="28"/>
        </w:rPr>
        <w:t xml:space="preserve"> приоритет мер предупреждения коррупции и нравственных начал</w:t>
      </w:r>
      <w:r w:rsidRPr="0040704A">
        <w:rPr>
          <w:rFonts w:ascii="Times New Roman" w:hAnsi="Times New Roman" w:cs="Times New Roman"/>
          <w:sz w:val="28"/>
          <w:szCs w:val="28"/>
        </w:rPr>
        <w:br/>
        <w:t>борьбы с коррупцией в Фонде;</w:t>
      </w:r>
    </w:p>
    <w:p w:rsidR="0040704A" w:rsidRDefault="00AE5C76" w:rsidP="0040704A">
      <w:pPr>
        <w:pStyle w:val="a5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04A">
        <w:rPr>
          <w:rFonts w:ascii="Times New Roman" w:hAnsi="Times New Roman" w:cs="Times New Roman"/>
          <w:sz w:val="28"/>
          <w:szCs w:val="28"/>
        </w:rPr>
        <w:t>недопустимость установления привилегий и иммунитетов,</w:t>
      </w:r>
      <w:r w:rsidRPr="0040704A">
        <w:rPr>
          <w:rFonts w:ascii="Times New Roman" w:hAnsi="Times New Roman" w:cs="Times New Roman"/>
          <w:sz w:val="28"/>
          <w:szCs w:val="28"/>
        </w:rPr>
        <w:br/>
        <w:t>ограничивающих ответственность или усложняющих порядок привлечения</w:t>
      </w:r>
      <w:r w:rsidR="00CC284E" w:rsidRPr="0040704A">
        <w:rPr>
          <w:rFonts w:ascii="Times New Roman" w:hAnsi="Times New Roman" w:cs="Times New Roman"/>
          <w:sz w:val="28"/>
          <w:szCs w:val="28"/>
        </w:rPr>
        <w:t xml:space="preserve"> </w:t>
      </w:r>
      <w:r w:rsidRPr="0040704A">
        <w:rPr>
          <w:rFonts w:ascii="Times New Roman" w:hAnsi="Times New Roman" w:cs="Times New Roman"/>
          <w:sz w:val="28"/>
          <w:szCs w:val="28"/>
        </w:rPr>
        <w:t>к ответственности определенной группы работников Фонда, в действиях</w:t>
      </w:r>
      <w:r w:rsidR="00CC284E" w:rsidRPr="0040704A">
        <w:rPr>
          <w:rFonts w:ascii="Times New Roman" w:hAnsi="Times New Roman" w:cs="Times New Roman"/>
          <w:sz w:val="28"/>
          <w:szCs w:val="28"/>
        </w:rPr>
        <w:t xml:space="preserve"> </w:t>
      </w:r>
      <w:r w:rsidRPr="0040704A">
        <w:rPr>
          <w:rFonts w:ascii="Times New Roman" w:hAnsi="Times New Roman" w:cs="Times New Roman"/>
          <w:sz w:val="28"/>
          <w:szCs w:val="28"/>
        </w:rPr>
        <w:t>которых присутствуют пр</w:t>
      </w:r>
      <w:r w:rsidR="0040704A">
        <w:rPr>
          <w:rFonts w:ascii="Times New Roman" w:hAnsi="Times New Roman" w:cs="Times New Roman"/>
          <w:sz w:val="28"/>
          <w:szCs w:val="28"/>
        </w:rPr>
        <w:t>изнаки коррупционных проявлений;</w:t>
      </w:r>
    </w:p>
    <w:p w:rsidR="0040704A" w:rsidRDefault="00AE5C76" w:rsidP="0040704A">
      <w:pPr>
        <w:pStyle w:val="a5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04A">
        <w:rPr>
          <w:rFonts w:ascii="Times New Roman" w:hAnsi="Times New Roman" w:cs="Times New Roman"/>
          <w:sz w:val="28"/>
          <w:szCs w:val="28"/>
        </w:rPr>
        <w:t>недопустимость ограничения доступа к информа</w:t>
      </w:r>
      <w:r w:rsidR="009010D8" w:rsidRPr="0040704A">
        <w:rPr>
          <w:rFonts w:ascii="Times New Roman" w:hAnsi="Times New Roman" w:cs="Times New Roman"/>
          <w:sz w:val="28"/>
          <w:szCs w:val="28"/>
        </w:rPr>
        <w:t>ции о фактах</w:t>
      </w:r>
      <w:r w:rsidR="009010D8" w:rsidRPr="0040704A">
        <w:rPr>
          <w:rFonts w:ascii="Times New Roman" w:hAnsi="Times New Roman" w:cs="Times New Roman"/>
          <w:sz w:val="28"/>
          <w:szCs w:val="28"/>
        </w:rPr>
        <w:br/>
        <w:t>коррупции и мерах а</w:t>
      </w:r>
      <w:r w:rsidRPr="0040704A">
        <w:rPr>
          <w:rFonts w:ascii="Times New Roman" w:hAnsi="Times New Roman" w:cs="Times New Roman"/>
          <w:sz w:val="28"/>
          <w:szCs w:val="28"/>
        </w:rPr>
        <w:t>нтикоррупционной политики;</w:t>
      </w:r>
    </w:p>
    <w:p w:rsidR="00CC284E" w:rsidRPr="0040704A" w:rsidRDefault="00AE5C76" w:rsidP="0040704A">
      <w:pPr>
        <w:pStyle w:val="a5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04A">
        <w:rPr>
          <w:rFonts w:ascii="Times New Roman" w:hAnsi="Times New Roman" w:cs="Times New Roman"/>
          <w:sz w:val="28"/>
          <w:szCs w:val="28"/>
        </w:rPr>
        <w:t>мониторинг и контроль. Фонд осуществляет мониторинг</w:t>
      </w:r>
      <w:r w:rsidRPr="0040704A">
        <w:rPr>
          <w:rFonts w:ascii="Times New Roman" w:hAnsi="Times New Roman" w:cs="Times New Roman"/>
          <w:sz w:val="28"/>
          <w:szCs w:val="28"/>
        </w:rPr>
        <w:br/>
        <w:t>внедренных адекватных процедур по предотвращению коррупции,</w:t>
      </w:r>
      <w:r w:rsidRPr="0040704A">
        <w:rPr>
          <w:rFonts w:ascii="Times New Roman" w:hAnsi="Times New Roman" w:cs="Times New Roman"/>
          <w:sz w:val="28"/>
          <w:szCs w:val="28"/>
        </w:rPr>
        <w:br/>
        <w:t>контролирует их соблюдение и регулярно совершенствует их.</w:t>
      </w:r>
    </w:p>
    <w:p w:rsidR="0040704A" w:rsidRDefault="00CC284E" w:rsidP="0040704A">
      <w:pPr>
        <w:spacing w:after="0" w:line="360" w:lineRule="auto"/>
        <w:ind w:left="142" w:firstLine="709"/>
        <w:rPr>
          <w:rFonts w:ascii="Times New Roman" w:hAnsi="Times New Roman" w:cs="Times New Roman"/>
          <w:b/>
          <w:sz w:val="28"/>
          <w:szCs w:val="28"/>
        </w:rPr>
      </w:pPr>
      <w:r w:rsidRPr="00CC2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C76" w:rsidRPr="00CC284E">
        <w:rPr>
          <w:rFonts w:ascii="Times New Roman" w:hAnsi="Times New Roman" w:cs="Times New Roman"/>
          <w:b/>
          <w:sz w:val="28"/>
          <w:szCs w:val="28"/>
        </w:rPr>
        <w:t>1.5. Правовая о</w:t>
      </w:r>
      <w:r w:rsidR="009010D8">
        <w:rPr>
          <w:rFonts w:ascii="Times New Roman" w:hAnsi="Times New Roman" w:cs="Times New Roman"/>
          <w:b/>
          <w:sz w:val="28"/>
          <w:szCs w:val="28"/>
        </w:rPr>
        <w:t>снова а</w:t>
      </w:r>
      <w:r w:rsidR="00AE5C76" w:rsidRPr="00CC284E">
        <w:rPr>
          <w:rFonts w:ascii="Times New Roman" w:hAnsi="Times New Roman" w:cs="Times New Roman"/>
          <w:b/>
          <w:sz w:val="28"/>
          <w:szCs w:val="28"/>
        </w:rPr>
        <w:t>нтикоррупционной политики Фонда.</w:t>
      </w:r>
    </w:p>
    <w:p w:rsidR="0040704A" w:rsidRPr="0040704A" w:rsidRDefault="009010D8" w:rsidP="0040704A">
      <w:pPr>
        <w:spacing w:after="0" w:line="36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Правовую основу а</w:t>
      </w:r>
      <w:r w:rsidR="00AE5C76" w:rsidRPr="00AD315C">
        <w:rPr>
          <w:rFonts w:ascii="Times New Roman" w:hAnsi="Times New Roman" w:cs="Times New Roman"/>
          <w:sz w:val="28"/>
          <w:szCs w:val="28"/>
        </w:rPr>
        <w:t>нтикоррупционной политики составляют:</w:t>
      </w:r>
    </w:p>
    <w:p w:rsidR="0040704A" w:rsidRDefault="00AE5C76" w:rsidP="0040704A">
      <w:pPr>
        <w:pStyle w:val="a5"/>
        <w:numPr>
          <w:ilvl w:val="0"/>
          <w:numId w:val="1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04A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  <w:r w:rsidR="00CC284E" w:rsidRPr="004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033" w:rsidRDefault="00AE5C76" w:rsidP="00AE4033">
      <w:pPr>
        <w:pStyle w:val="a5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704A">
        <w:rPr>
          <w:rFonts w:ascii="Times New Roman" w:hAnsi="Times New Roman" w:cs="Times New Roman"/>
          <w:sz w:val="28"/>
          <w:szCs w:val="28"/>
        </w:rPr>
        <w:t>Федеральный закон от 25 декабря 2008 года № 273-ФЗ «О</w:t>
      </w:r>
      <w:r w:rsidR="00CC284E" w:rsidRPr="0040704A">
        <w:rPr>
          <w:rFonts w:ascii="Times New Roman" w:hAnsi="Times New Roman" w:cs="Times New Roman"/>
          <w:sz w:val="28"/>
          <w:szCs w:val="28"/>
        </w:rPr>
        <w:t xml:space="preserve"> </w:t>
      </w:r>
      <w:r w:rsidRPr="0040704A">
        <w:rPr>
          <w:rFonts w:ascii="Times New Roman" w:hAnsi="Times New Roman" w:cs="Times New Roman"/>
          <w:sz w:val="28"/>
          <w:szCs w:val="28"/>
        </w:rPr>
        <w:t>противодействии коррупции», другие федеральные законы и иные</w:t>
      </w:r>
      <w:r w:rsidR="00CC284E" w:rsidRPr="0040704A">
        <w:rPr>
          <w:rFonts w:ascii="Times New Roman" w:hAnsi="Times New Roman" w:cs="Times New Roman"/>
          <w:sz w:val="28"/>
          <w:szCs w:val="28"/>
        </w:rPr>
        <w:t xml:space="preserve"> </w:t>
      </w:r>
      <w:r w:rsidRPr="0040704A">
        <w:rPr>
          <w:rFonts w:ascii="Times New Roman" w:hAnsi="Times New Roman" w:cs="Times New Roman"/>
          <w:sz w:val="28"/>
          <w:szCs w:val="28"/>
        </w:rPr>
        <w:t>нормативные правовые акты, предусматривающие меры предупреждения</w:t>
      </w:r>
      <w:r w:rsidR="00CC284E" w:rsidRPr="0040704A">
        <w:rPr>
          <w:rFonts w:ascii="Times New Roman" w:hAnsi="Times New Roman" w:cs="Times New Roman"/>
          <w:sz w:val="28"/>
          <w:szCs w:val="28"/>
        </w:rPr>
        <w:t xml:space="preserve"> </w:t>
      </w:r>
      <w:r w:rsidRPr="0040704A">
        <w:rPr>
          <w:rFonts w:ascii="Times New Roman" w:hAnsi="Times New Roman" w:cs="Times New Roman"/>
          <w:sz w:val="28"/>
          <w:szCs w:val="28"/>
        </w:rPr>
        <w:t>коррупции, пресечения коррупционных правонарушений и</w:t>
      </w:r>
      <w:r w:rsidR="00CC284E" w:rsidRPr="0040704A">
        <w:rPr>
          <w:rFonts w:ascii="Times New Roman" w:hAnsi="Times New Roman" w:cs="Times New Roman"/>
          <w:sz w:val="28"/>
          <w:szCs w:val="28"/>
        </w:rPr>
        <w:t xml:space="preserve"> </w:t>
      </w:r>
      <w:r w:rsidRPr="0040704A">
        <w:rPr>
          <w:rFonts w:ascii="Times New Roman" w:hAnsi="Times New Roman" w:cs="Times New Roman"/>
          <w:sz w:val="28"/>
          <w:szCs w:val="28"/>
        </w:rPr>
        <w:t>ответственности за них;</w:t>
      </w:r>
      <w:r w:rsidR="00CC284E" w:rsidRPr="004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84E" w:rsidRPr="00AE4033" w:rsidRDefault="00AE5C76" w:rsidP="00AE4033">
      <w:pPr>
        <w:pStyle w:val="a5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033">
        <w:rPr>
          <w:rFonts w:ascii="Times New Roman" w:hAnsi="Times New Roman" w:cs="Times New Roman"/>
          <w:sz w:val="28"/>
          <w:szCs w:val="28"/>
        </w:rPr>
        <w:t>Устав Фонда, внутренние документы (локальные нормативные</w:t>
      </w:r>
      <w:r w:rsidR="00CC284E" w:rsidRPr="00AE4033">
        <w:rPr>
          <w:rFonts w:ascii="Times New Roman" w:hAnsi="Times New Roman" w:cs="Times New Roman"/>
          <w:sz w:val="28"/>
          <w:szCs w:val="28"/>
        </w:rPr>
        <w:t xml:space="preserve"> </w:t>
      </w:r>
      <w:r w:rsidRPr="00AE4033">
        <w:rPr>
          <w:rFonts w:ascii="Times New Roman" w:hAnsi="Times New Roman" w:cs="Times New Roman"/>
          <w:sz w:val="28"/>
          <w:szCs w:val="28"/>
        </w:rPr>
        <w:t>акты и иные организационно-распорядительные документы) Фонда в</w:t>
      </w:r>
      <w:r w:rsidR="00CC284E" w:rsidRPr="00AE4033">
        <w:rPr>
          <w:rFonts w:ascii="Times New Roman" w:hAnsi="Times New Roman" w:cs="Times New Roman"/>
          <w:sz w:val="28"/>
          <w:szCs w:val="28"/>
        </w:rPr>
        <w:t xml:space="preserve"> </w:t>
      </w:r>
      <w:r w:rsidRPr="00AE4033">
        <w:rPr>
          <w:rFonts w:ascii="Times New Roman" w:hAnsi="Times New Roman" w:cs="Times New Roman"/>
          <w:sz w:val="28"/>
          <w:szCs w:val="28"/>
        </w:rPr>
        <w:t>области противодействия коррупции.</w:t>
      </w:r>
      <w:r w:rsidR="00CC284E" w:rsidRPr="00AE4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0D8" w:rsidRDefault="00AE5C76" w:rsidP="00970C3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84E">
        <w:rPr>
          <w:rFonts w:ascii="Times New Roman" w:hAnsi="Times New Roman" w:cs="Times New Roman"/>
          <w:b/>
          <w:sz w:val="28"/>
          <w:szCs w:val="28"/>
        </w:rPr>
        <w:t>1.6. Структура управления антикоррупционной деятельностью</w:t>
      </w:r>
      <w:r w:rsidR="00CC2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84E">
        <w:rPr>
          <w:rFonts w:ascii="Times New Roman" w:hAnsi="Times New Roman" w:cs="Times New Roman"/>
          <w:b/>
          <w:sz w:val="28"/>
          <w:szCs w:val="28"/>
        </w:rPr>
        <w:t>Фонда.</w:t>
      </w:r>
      <w:r w:rsidR="00CC284E" w:rsidRPr="00CC28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84E" w:rsidRDefault="00AE5C76" w:rsidP="00970C3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>Эффективное управление антикоррупционной деятельностью Фонда</w:t>
      </w:r>
      <w:r w:rsidR="00CC284E">
        <w:rPr>
          <w:rFonts w:ascii="Times New Roman" w:hAnsi="Times New Roman" w:cs="Times New Roman"/>
          <w:sz w:val="28"/>
          <w:szCs w:val="28"/>
        </w:rPr>
        <w:t xml:space="preserve"> </w:t>
      </w:r>
      <w:r w:rsidRPr="00AD315C">
        <w:rPr>
          <w:rFonts w:ascii="Times New Roman" w:hAnsi="Times New Roman" w:cs="Times New Roman"/>
          <w:sz w:val="28"/>
          <w:szCs w:val="28"/>
        </w:rPr>
        <w:t>достигается за счет продуктивного и оперативного взаимодействия</w:t>
      </w:r>
      <w:r w:rsidR="00CC284E">
        <w:rPr>
          <w:rFonts w:ascii="Times New Roman" w:hAnsi="Times New Roman" w:cs="Times New Roman"/>
          <w:sz w:val="28"/>
          <w:szCs w:val="28"/>
        </w:rPr>
        <w:t xml:space="preserve"> </w:t>
      </w:r>
      <w:r w:rsidRPr="00AD315C">
        <w:rPr>
          <w:rFonts w:ascii="Times New Roman" w:hAnsi="Times New Roman" w:cs="Times New Roman"/>
          <w:sz w:val="28"/>
          <w:szCs w:val="28"/>
        </w:rPr>
        <w:t>следующих участников:</w:t>
      </w:r>
    </w:p>
    <w:p w:rsidR="00AE4033" w:rsidRDefault="004E7913" w:rsidP="00AE4033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33">
        <w:rPr>
          <w:rFonts w:ascii="Times New Roman" w:hAnsi="Times New Roman" w:cs="Times New Roman"/>
          <w:sz w:val="28"/>
          <w:szCs w:val="28"/>
        </w:rPr>
        <w:t>Генеральный директор Фонда</w:t>
      </w:r>
      <w:r w:rsidR="00885191" w:rsidRPr="00AE4033">
        <w:rPr>
          <w:rFonts w:ascii="Times New Roman" w:hAnsi="Times New Roman" w:cs="Times New Roman"/>
          <w:sz w:val="28"/>
          <w:szCs w:val="28"/>
        </w:rPr>
        <w:t>:</w:t>
      </w:r>
    </w:p>
    <w:p w:rsidR="00AE4033" w:rsidRDefault="00AE5C76" w:rsidP="00AE4033">
      <w:pPr>
        <w:pStyle w:val="a5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033">
        <w:rPr>
          <w:rFonts w:ascii="Times New Roman" w:hAnsi="Times New Roman" w:cs="Times New Roman"/>
          <w:sz w:val="28"/>
          <w:szCs w:val="28"/>
        </w:rPr>
        <w:lastRenderedPageBreak/>
        <w:t>определяет ключевые стратегические направления</w:t>
      </w:r>
      <w:r w:rsidR="00CC284E" w:rsidRPr="00AE4033">
        <w:rPr>
          <w:rFonts w:ascii="Times New Roman" w:hAnsi="Times New Roman" w:cs="Times New Roman"/>
          <w:sz w:val="28"/>
          <w:szCs w:val="28"/>
        </w:rPr>
        <w:t xml:space="preserve"> </w:t>
      </w:r>
      <w:r w:rsidR="009010D8" w:rsidRPr="00AE4033">
        <w:rPr>
          <w:rFonts w:ascii="Times New Roman" w:hAnsi="Times New Roman" w:cs="Times New Roman"/>
          <w:sz w:val="28"/>
          <w:szCs w:val="28"/>
        </w:rPr>
        <w:t>а</w:t>
      </w:r>
      <w:r w:rsidRPr="00AE4033">
        <w:rPr>
          <w:rFonts w:ascii="Times New Roman" w:hAnsi="Times New Roman" w:cs="Times New Roman"/>
          <w:sz w:val="28"/>
          <w:szCs w:val="28"/>
        </w:rPr>
        <w:t xml:space="preserve">нтикоррупционной политики Фонда, и осуществляет </w:t>
      </w:r>
      <w:proofErr w:type="gramStart"/>
      <w:r w:rsidRPr="00AE40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4033">
        <w:rPr>
          <w:rFonts w:ascii="Times New Roman" w:hAnsi="Times New Roman" w:cs="Times New Roman"/>
          <w:sz w:val="28"/>
          <w:szCs w:val="28"/>
        </w:rPr>
        <w:t xml:space="preserve"> их</w:t>
      </w:r>
      <w:r w:rsidR="00885191" w:rsidRPr="00AE4033">
        <w:rPr>
          <w:rFonts w:ascii="Times New Roman" w:hAnsi="Times New Roman" w:cs="Times New Roman"/>
          <w:sz w:val="28"/>
          <w:szCs w:val="28"/>
        </w:rPr>
        <w:t xml:space="preserve"> </w:t>
      </w:r>
      <w:r w:rsidRPr="00AE4033">
        <w:rPr>
          <w:rFonts w:ascii="Times New Roman" w:hAnsi="Times New Roman" w:cs="Times New Roman"/>
          <w:sz w:val="28"/>
          <w:szCs w:val="28"/>
        </w:rPr>
        <w:t>эффективной реализацией;</w:t>
      </w:r>
      <w:r w:rsidR="00CC284E" w:rsidRPr="00AE4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033" w:rsidRDefault="009010D8" w:rsidP="00AE4033">
      <w:pPr>
        <w:pStyle w:val="a5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033">
        <w:rPr>
          <w:rFonts w:ascii="Times New Roman" w:hAnsi="Times New Roman" w:cs="Times New Roman"/>
          <w:sz w:val="28"/>
          <w:szCs w:val="28"/>
        </w:rPr>
        <w:t>утверждает настоящую а</w:t>
      </w:r>
      <w:r w:rsidR="00AE5C76" w:rsidRPr="00AE4033">
        <w:rPr>
          <w:rFonts w:ascii="Times New Roman" w:hAnsi="Times New Roman" w:cs="Times New Roman"/>
          <w:sz w:val="28"/>
          <w:szCs w:val="28"/>
        </w:rPr>
        <w:t>нтикоррупционную политику Фонда;</w:t>
      </w:r>
    </w:p>
    <w:p w:rsidR="00AE4033" w:rsidRDefault="00AE5C76" w:rsidP="00AE4033">
      <w:pPr>
        <w:pStyle w:val="a5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033">
        <w:rPr>
          <w:rFonts w:ascii="Times New Roman" w:hAnsi="Times New Roman" w:cs="Times New Roman"/>
          <w:sz w:val="28"/>
          <w:szCs w:val="28"/>
        </w:rPr>
        <w:t>утверждает изменения и до</w:t>
      </w:r>
      <w:r w:rsidR="009010D8" w:rsidRPr="00AE4033">
        <w:rPr>
          <w:rFonts w:ascii="Times New Roman" w:hAnsi="Times New Roman" w:cs="Times New Roman"/>
          <w:sz w:val="28"/>
          <w:szCs w:val="28"/>
        </w:rPr>
        <w:t>полнения к а</w:t>
      </w:r>
      <w:r w:rsidRPr="00AE4033">
        <w:rPr>
          <w:rFonts w:ascii="Times New Roman" w:hAnsi="Times New Roman" w:cs="Times New Roman"/>
          <w:sz w:val="28"/>
          <w:szCs w:val="28"/>
        </w:rPr>
        <w:t>нтикоррупционной</w:t>
      </w:r>
      <w:r w:rsidR="00CC284E" w:rsidRPr="00AE4033">
        <w:rPr>
          <w:rFonts w:ascii="Times New Roman" w:hAnsi="Times New Roman" w:cs="Times New Roman"/>
          <w:sz w:val="28"/>
          <w:szCs w:val="28"/>
        </w:rPr>
        <w:t xml:space="preserve"> </w:t>
      </w:r>
      <w:r w:rsidRPr="00AE4033">
        <w:rPr>
          <w:rFonts w:ascii="Times New Roman" w:hAnsi="Times New Roman" w:cs="Times New Roman"/>
          <w:sz w:val="28"/>
          <w:szCs w:val="28"/>
        </w:rPr>
        <w:t>политике Фонда;</w:t>
      </w:r>
      <w:r w:rsidR="00CC284E" w:rsidRPr="00AE4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84E" w:rsidRPr="00AE4033" w:rsidRDefault="00AE5C76" w:rsidP="00AE4033">
      <w:pPr>
        <w:pStyle w:val="a5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033">
        <w:rPr>
          <w:rFonts w:ascii="Times New Roman" w:hAnsi="Times New Roman" w:cs="Times New Roman"/>
          <w:sz w:val="28"/>
          <w:szCs w:val="28"/>
        </w:rPr>
        <w:t xml:space="preserve"> назначает ли</w:t>
      </w:r>
      <w:r w:rsidR="009010D8" w:rsidRPr="00AE4033">
        <w:rPr>
          <w:rFonts w:ascii="Times New Roman" w:hAnsi="Times New Roman" w:cs="Times New Roman"/>
          <w:sz w:val="28"/>
          <w:szCs w:val="28"/>
        </w:rPr>
        <w:t>ц, ответственных за разработку а</w:t>
      </w:r>
      <w:r w:rsidRPr="00AE4033">
        <w:rPr>
          <w:rFonts w:ascii="Times New Roman" w:hAnsi="Times New Roman" w:cs="Times New Roman"/>
          <w:sz w:val="28"/>
          <w:szCs w:val="28"/>
        </w:rPr>
        <w:t>нтикоррупционных</w:t>
      </w:r>
      <w:r w:rsidR="00CC284E" w:rsidRPr="00AE4033">
        <w:rPr>
          <w:rFonts w:ascii="Times New Roman" w:hAnsi="Times New Roman" w:cs="Times New Roman"/>
          <w:sz w:val="28"/>
          <w:szCs w:val="28"/>
        </w:rPr>
        <w:t xml:space="preserve"> </w:t>
      </w:r>
      <w:r w:rsidRPr="00AE4033">
        <w:rPr>
          <w:rFonts w:ascii="Times New Roman" w:hAnsi="Times New Roman" w:cs="Times New Roman"/>
          <w:sz w:val="28"/>
          <w:szCs w:val="28"/>
        </w:rPr>
        <w:t>процедур, их внедрение и контроль.</w:t>
      </w:r>
      <w:r w:rsidR="00CC284E" w:rsidRPr="00AE4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033" w:rsidRPr="00AE4033" w:rsidRDefault="00AE5C76" w:rsidP="00AE4033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33">
        <w:rPr>
          <w:rFonts w:ascii="Times New Roman" w:hAnsi="Times New Roman" w:cs="Times New Roman"/>
          <w:sz w:val="28"/>
          <w:szCs w:val="28"/>
        </w:rPr>
        <w:t>Заместители генерального директора Фонда:</w:t>
      </w:r>
    </w:p>
    <w:p w:rsidR="00AE4033" w:rsidRDefault="00AE5C76" w:rsidP="00AE4033">
      <w:pPr>
        <w:pStyle w:val="a5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033">
        <w:rPr>
          <w:rFonts w:ascii="Times New Roman" w:hAnsi="Times New Roman" w:cs="Times New Roman"/>
          <w:sz w:val="28"/>
          <w:szCs w:val="28"/>
        </w:rPr>
        <w:t>определяют ключевые стратегические направления</w:t>
      </w:r>
      <w:r w:rsidR="00CC284E" w:rsidRPr="00AE4033">
        <w:rPr>
          <w:rFonts w:ascii="Times New Roman" w:hAnsi="Times New Roman" w:cs="Times New Roman"/>
          <w:sz w:val="28"/>
          <w:szCs w:val="28"/>
        </w:rPr>
        <w:t xml:space="preserve"> </w:t>
      </w:r>
      <w:r w:rsidR="009010D8" w:rsidRPr="00AE4033">
        <w:rPr>
          <w:rFonts w:ascii="Times New Roman" w:hAnsi="Times New Roman" w:cs="Times New Roman"/>
          <w:sz w:val="28"/>
          <w:szCs w:val="28"/>
        </w:rPr>
        <w:t>а</w:t>
      </w:r>
      <w:r w:rsidRPr="00AE4033">
        <w:rPr>
          <w:rFonts w:ascii="Times New Roman" w:hAnsi="Times New Roman" w:cs="Times New Roman"/>
          <w:sz w:val="28"/>
          <w:szCs w:val="28"/>
        </w:rPr>
        <w:t xml:space="preserve">нтикоррупционной политики Фонда, и осуществляют </w:t>
      </w:r>
      <w:proofErr w:type="gramStart"/>
      <w:r w:rsidRPr="00AE40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4033">
        <w:rPr>
          <w:rFonts w:ascii="Times New Roman" w:hAnsi="Times New Roman" w:cs="Times New Roman"/>
          <w:sz w:val="28"/>
          <w:szCs w:val="28"/>
        </w:rPr>
        <w:t xml:space="preserve"> их</w:t>
      </w:r>
      <w:r w:rsidR="00CC284E" w:rsidRPr="00AE4033">
        <w:rPr>
          <w:rFonts w:ascii="Times New Roman" w:hAnsi="Times New Roman" w:cs="Times New Roman"/>
          <w:sz w:val="28"/>
          <w:szCs w:val="28"/>
        </w:rPr>
        <w:t xml:space="preserve"> </w:t>
      </w:r>
      <w:r w:rsidRPr="00AE4033">
        <w:rPr>
          <w:rFonts w:ascii="Times New Roman" w:hAnsi="Times New Roman" w:cs="Times New Roman"/>
          <w:sz w:val="28"/>
          <w:szCs w:val="28"/>
        </w:rPr>
        <w:t>эффективной реализацией;</w:t>
      </w:r>
      <w:r w:rsidR="00CC284E" w:rsidRPr="00AE4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033" w:rsidRDefault="00AE5C76" w:rsidP="00AE4033">
      <w:pPr>
        <w:pStyle w:val="a5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033">
        <w:rPr>
          <w:rFonts w:ascii="Times New Roman" w:hAnsi="Times New Roman" w:cs="Times New Roman"/>
          <w:sz w:val="28"/>
          <w:szCs w:val="28"/>
        </w:rPr>
        <w:t>контролируют общие результаты внедрения и применения</w:t>
      </w:r>
      <w:r w:rsidR="00CC284E" w:rsidRPr="00AE4033">
        <w:rPr>
          <w:rFonts w:ascii="Times New Roman" w:hAnsi="Times New Roman" w:cs="Times New Roman"/>
          <w:sz w:val="28"/>
          <w:szCs w:val="28"/>
        </w:rPr>
        <w:t xml:space="preserve"> </w:t>
      </w:r>
      <w:r w:rsidR="009010D8" w:rsidRPr="00AE4033">
        <w:rPr>
          <w:rFonts w:ascii="Times New Roman" w:hAnsi="Times New Roman" w:cs="Times New Roman"/>
          <w:sz w:val="28"/>
          <w:szCs w:val="28"/>
        </w:rPr>
        <w:t>а</w:t>
      </w:r>
      <w:r w:rsidRPr="00AE4033">
        <w:rPr>
          <w:rFonts w:ascii="Times New Roman" w:hAnsi="Times New Roman" w:cs="Times New Roman"/>
          <w:sz w:val="28"/>
          <w:szCs w:val="28"/>
        </w:rPr>
        <w:t>нтикоррупционной политики Фонда;</w:t>
      </w:r>
      <w:r w:rsidR="00CC284E" w:rsidRPr="00AE4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033" w:rsidRDefault="00AE5C76" w:rsidP="00AE4033">
      <w:pPr>
        <w:pStyle w:val="a5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033">
        <w:rPr>
          <w:rFonts w:ascii="Times New Roman" w:hAnsi="Times New Roman" w:cs="Times New Roman"/>
          <w:sz w:val="28"/>
          <w:szCs w:val="28"/>
        </w:rPr>
        <w:t>отвечают за организацию всех мероприятий, направленных на</w:t>
      </w:r>
      <w:r w:rsidR="00CC284E" w:rsidRPr="00AE4033">
        <w:rPr>
          <w:rFonts w:ascii="Times New Roman" w:hAnsi="Times New Roman" w:cs="Times New Roman"/>
          <w:sz w:val="28"/>
          <w:szCs w:val="28"/>
        </w:rPr>
        <w:t xml:space="preserve"> </w:t>
      </w:r>
      <w:r w:rsidRPr="00AE4033">
        <w:rPr>
          <w:rFonts w:ascii="Times New Roman" w:hAnsi="Times New Roman" w:cs="Times New Roman"/>
          <w:sz w:val="28"/>
          <w:szCs w:val="28"/>
        </w:rPr>
        <w:t xml:space="preserve">реализацию принципов и </w:t>
      </w:r>
      <w:r w:rsidR="009010D8" w:rsidRPr="00AE4033">
        <w:rPr>
          <w:rFonts w:ascii="Times New Roman" w:hAnsi="Times New Roman" w:cs="Times New Roman"/>
          <w:sz w:val="28"/>
          <w:szCs w:val="28"/>
        </w:rPr>
        <w:t>требований а</w:t>
      </w:r>
      <w:r w:rsidRPr="00AE4033">
        <w:rPr>
          <w:rFonts w:ascii="Times New Roman" w:hAnsi="Times New Roman" w:cs="Times New Roman"/>
          <w:sz w:val="28"/>
          <w:szCs w:val="28"/>
        </w:rPr>
        <w:t>нтикоррупционной политики</w:t>
      </w:r>
      <w:r w:rsidR="00CC284E" w:rsidRPr="00AE4033">
        <w:rPr>
          <w:rFonts w:ascii="Times New Roman" w:hAnsi="Times New Roman" w:cs="Times New Roman"/>
          <w:sz w:val="28"/>
          <w:szCs w:val="28"/>
        </w:rPr>
        <w:t xml:space="preserve"> </w:t>
      </w:r>
      <w:r w:rsidR="00402B63" w:rsidRPr="00AE4033">
        <w:rPr>
          <w:rFonts w:ascii="Times New Roman" w:hAnsi="Times New Roman" w:cs="Times New Roman"/>
          <w:sz w:val="28"/>
          <w:szCs w:val="28"/>
        </w:rPr>
        <w:t>Фонда;</w:t>
      </w:r>
    </w:p>
    <w:p w:rsidR="00402B63" w:rsidRPr="00AE4033" w:rsidRDefault="00402B63" w:rsidP="00AE4033">
      <w:pPr>
        <w:pStyle w:val="a5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033">
        <w:rPr>
          <w:rFonts w:ascii="Times New Roman" w:hAnsi="Times New Roman" w:cs="Times New Roman"/>
          <w:sz w:val="28"/>
          <w:szCs w:val="28"/>
        </w:rPr>
        <w:t>являются ответств</w:t>
      </w:r>
      <w:r w:rsidR="009010D8" w:rsidRPr="00AE4033">
        <w:rPr>
          <w:rFonts w:ascii="Times New Roman" w:hAnsi="Times New Roman" w:cs="Times New Roman"/>
          <w:sz w:val="28"/>
          <w:szCs w:val="28"/>
        </w:rPr>
        <w:t>енными за реализацию положений а</w:t>
      </w:r>
      <w:r w:rsidRPr="00AE4033">
        <w:rPr>
          <w:rFonts w:ascii="Times New Roman" w:hAnsi="Times New Roman" w:cs="Times New Roman"/>
          <w:sz w:val="28"/>
          <w:szCs w:val="28"/>
        </w:rPr>
        <w:t>нтикоррупционной политики Фонда.</w:t>
      </w:r>
    </w:p>
    <w:p w:rsidR="00AE4033" w:rsidRDefault="004B156A" w:rsidP="00AE4033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33">
        <w:rPr>
          <w:rFonts w:ascii="Times New Roman" w:hAnsi="Times New Roman" w:cs="Times New Roman"/>
          <w:sz w:val="28"/>
          <w:szCs w:val="28"/>
        </w:rPr>
        <w:t>Контрольно-правовой отдел</w:t>
      </w:r>
      <w:r w:rsidR="00AE5C76" w:rsidRPr="00AE4033">
        <w:rPr>
          <w:rFonts w:ascii="Times New Roman" w:hAnsi="Times New Roman" w:cs="Times New Roman"/>
          <w:sz w:val="28"/>
          <w:szCs w:val="28"/>
        </w:rPr>
        <w:t>:</w:t>
      </w:r>
    </w:p>
    <w:p w:rsidR="00AE4033" w:rsidRDefault="004B156A" w:rsidP="00AE4033">
      <w:pPr>
        <w:pStyle w:val="a5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033">
        <w:rPr>
          <w:rFonts w:ascii="Times New Roman" w:hAnsi="Times New Roman" w:cs="Times New Roman"/>
          <w:sz w:val="28"/>
          <w:szCs w:val="28"/>
        </w:rPr>
        <w:t xml:space="preserve">проводит мероприятия, направленные на реализацию принципов и </w:t>
      </w:r>
      <w:r w:rsidR="009010D8" w:rsidRPr="00AE4033">
        <w:rPr>
          <w:rFonts w:ascii="Times New Roman" w:hAnsi="Times New Roman" w:cs="Times New Roman"/>
          <w:sz w:val="28"/>
          <w:szCs w:val="28"/>
        </w:rPr>
        <w:t>требований а</w:t>
      </w:r>
      <w:r w:rsidRPr="00AE4033">
        <w:rPr>
          <w:rFonts w:ascii="Times New Roman" w:hAnsi="Times New Roman" w:cs="Times New Roman"/>
          <w:sz w:val="28"/>
          <w:szCs w:val="28"/>
        </w:rPr>
        <w:t xml:space="preserve">нтикоррупционной политики Фонда; </w:t>
      </w:r>
    </w:p>
    <w:p w:rsidR="00AE4033" w:rsidRDefault="004B156A" w:rsidP="00AE4033">
      <w:pPr>
        <w:pStyle w:val="a5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033">
        <w:rPr>
          <w:rFonts w:ascii="Times New Roman" w:hAnsi="Times New Roman" w:cs="Times New Roman"/>
          <w:sz w:val="28"/>
          <w:szCs w:val="28"/>
        </w:rPr>
        <w:t>осуществляет реализацию мероприятий по формированию антикоррупционного корпоративного сознания;</w:t>
      </w:r>
    </w:p>
    <w:p w:rsidR="00AE4033" w:rsidRDefault="00AE5C76" w:rsidP="00AE4033">
      <w:pPr>
        <w:pStyle w:val="a5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033">
        <w:rPr>
          <w:rFonts w:ascii="Times New Roman" w:hAnsi="Times New Roman" w:cs="Times New Roman"/>
          <w:sz w:val="28"/>
          <w:szCs w:val="28"/>
        </w:rPr>
        <w:t xml:space="preserve"> осуществляет деятельность по предупреждению, выявлению,</w:t>
      </w:r>
      <w:r w:rsidRPr="00AE4033">
        <w:rPr>
          <w:rFonts w:ascii="Times New Roman" w:hAnsi="Times New Roman" w:cs="Times New Roman"/>
          <w:sz w:val="28"/>
          <w:szCs w:val="28"/>
        </w:rPr>
        <w:br/>
        <w:t>рассмотрению и пресечению коррупционных проявлений, конфликта</w:t>
      </w:r>
      <w:r w:rsidRPr="00AE4033">
        <w:rPr>
          <w:rFonts w:ascii="Times New Roman" w:hAnsi="Times New Roman" w:cs="Times New Roman"/>
          <w:sz w:val="28"/>
          <w:szCs w:val="28"/>
        </w:rPr>
        <w:br/>
        <w:t xml:space="preserve">интересов; </w:t>
      </w:r>
    </w:p>
    <w:p w:rsidR="00AE4033" w:rsidRDefault="00AE5C76" w:rsidP="00AE4033">
      <w:pPr>
        <w:pStyle w:val="a5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033">
        <w:rPr>
          <w:rFonts w:ascii="Times New Roman" w:hAnsi="Times New Roman" w:cs="Times New Roman"/>
          <w:sz w:val="28"/>
          <w:szCs w:val="28"/>
        </w:rPr>
        <w:t>осуществляет взаимодействие с органами государственной власти и</w:t>
      </w:r>
      <w:r w:rsidR="004B156A" w:rsidRPr="00AE4033">
        <w:rPr>
          <w:rFonts w:ascii="Times New Roman" w:hAnsi="Times New Roman" w:cs="Times New Roman"/>
          <w:sz w:val="28"/>
          <w:szCs w:val="28"/>
        </w:rPr>
        <w:t xml:space="preserve"> </w:t>
      </w:r>
      <w:r w:rsidRPr="00AE4033">
        <w:rPr>
          <w:rFonts w:ascii="Times New Roman" w:hAnsi="Times New Roman" w:cs="Times New Roman"/>
          <w:sz w:val="28"/>
          <w:szCs w:val="28"/>
        </w:rPr>
        <w:t>органами местного самоуправления, научными и образовательными</w:t>
      </w:r>
      <w:r w:rsidRPr="00AE4033">
        <w:rPr>
          <w:rFonts w:ascii="Times New Roman" w:hAnsi="Times New Roman" w:cs="Times New Roman"/>
          <w:sz w:val="28"/>
          <w:szCs w:val="28"/>
        </w:rPr>
        <w:br/>
        <w:t>организациями и учреждениями в сфере противодействия коррупции;</w:t>
      </w:r>
    </w:p>
    <w:p w:rsidR="00AE4033" w:rsidRDefault="00AE5C76" w:rsidP="00AE4033">
      <w:pPr>
        <w:pStyle w:val="a5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033">
        <w:rPr>
          <w:rFonts w:ascii="Times New Roman" w:hAnsi="Times New Roman" w:cs="Times New Roman"/>
          <w:sz w:val="28"/>
          <w:szCs w:val="28"/>
        </w:rPr>
        <w:lastRenderedPageBreak/>
        <w:t>организует и</w:t>
      </w:r>
      <w:r w:rsidR="004B156A" w:rsidRPr="00AE4033">
        <w:rPr>
          <w:rFonts w:ascii="Times New Roman" w:hAnsi="Times New Roman" w:cs="Times New Roman"/>
          <w:sz w:val="28"/>
          <w:szCs w:val="28"/>
        </w:rPr>
        <w:t xml:space="preserve"> </w:t>
      </w:r>
      <w:r w:rsidRPr="00AE4033">
        <w:rPr>
          <w:rFonts w:ascii="Times New Roman" w:hAnsi="Times New Roman" w:cs="Times New Roman"/>
          <w:sz w:val="28"/>
          <w:szCs w:val="28"/>
        </w:rPr>
        <w:t>осуществляет мониторинг российского, применимого зарубежного и</w:t>
      </w:r>
      <w:r w:rsidR="004B156A" w:rsidRPr="00AE4033">
        <w:rPr>
          <w:rFonts w:ascii="Times New Roman" w:hAnsi="Times New Roman" w:cs="Times New Roman"/>
          <w:sz w:val="28"/>
          <w:szCs w:val="28"/>
        </w:rPr>
        <w:t xml:space="preserve"> </w:t>
      </w:r>
      <w:r w:rsidRPr="00AE4033">
        <w:rPr>
          <w:rFonts w:ascii="Times New Roman" w:hAnsi="Times New Roman" w:cs="Times New Roman"/>
          <w:sz w:val="28"/>
          <w:szCs w:val="28"/>
        </w:rPr>
        <w:t>международного антикоррупционного законодательства и отслеживает</w:t>
      </w:r>
      <w:r w:rsidR="004B156A" w:rsidRPr="00AE4033">
        <w:rPr>
          <w:rFonts w:ascii="Times New Roman" w:hAnsi="Times New Roman" w:cs="Times New Roman"/>
          <w:sz w:val="28"/>
          <w:szCs w:val="28"/>
        </w:rPr>
        <w:t xml:space="preserve"> </w:t>
      </w:r>
      <w:r w:rsidRPr="00AE4033">
        <w:rPr>
          <w:rFonts w:ascii="Times New Roman" w:hAnsi="Times New Roman" w:cs="Times New Roman"/>
          <w:sz w:val="28"/>
          <w:szCs w:val="28"/>
        </w:rPr>
        <w:t>вносимые в них изменения, а также релевантную судебную практику;</w:t>
      </w:r>
      <w:r w:rsidR="004B156A" w:rsidRPr="00AE4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033" w:rsidRDefault="00AE5C76" w:rsidP="00AE4033">
      <w:pPr>
        <w:pStyle w:val="a5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033">
        <w:rPr>
          <w:rFonts w:ascii="Times New Roman" w:hAnsi="Times New Roman" w:cs="Times New Roman"/>
          <w:sz w:val="28"/>
          <w:szCs w:val="28"/>
        </w:rPr>
        <w:t>осуществляет разработку документов Фонда в сфере</w:t>
      </w:r>
      <w:r w:rsidRPr="00AE4033">
        <w:rPr>
          <w:rFonts w:ascii="Times New Roman" w:hAnsi="Times New Roman" w:cs="Times New Roman"/>
          <w:sz w:val="28"/>
          <w:szCs w:val="28"/>
        </w:rPr>
        <w:br/>
        <w:t>противодействия коррупции и инициирует актуализацию документов</w:t>
      </w:r>
      <w:r w:rsidRPr="00AE4033">
        <w:rPr>
          <w:rFonts w:ascii="Times New Roman" w:hAnsi="Times New Roman" w:cs="Times New Roman"/>
          <w:sz w:val="28"/>
          <w:szCs w:val="28"/>
        </w:rPr>
        <w:br/>
        <w:t>Фонда в связи с изменением антикоррупционного законодательства;</w:t>
      </w:r>
    </w:p>
    <w:p w:rsidR="004B156A" w:rsidRPr="00AE4033" w:rsidRDefault="00AE5C76" w:rsidP="00AE4033">
      <w:pPr>
        <w:pStyle w:val="a5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033">
        <w:rPr>
          <w:rFonts w:ascii="Times New Roman" w:hAnsi="Times New Roman" w:cs="Times New Roman"/>
          <w:sz w:val="28"/>
          <w:szCs w:val="28"/>
        </w:rPr>
        <w:t>оказывает содействие уполномоченным представителям</w:t>
      </w:r>
      <w:r w:rsidR="004B156A" w:rsidRPr="00AE4033">
        <w:rPr>
          <w:rFonts w:ascii="Times New Roman" w:hAnsi="Times New Roman" w:cs="Times New Roman"/>
          <w:sz w:val="28"/>
          <w:szCs w:val="28"/>
        </w:rPr>
        <w:t xml:space="preserve"> </w:t>
      </w:r>
      <w:r w:rsidRPr="00AE4033">
        <w:rPr>
          <w:rFonts w:ascii="Times New Roman" w:hAnsi="Times New Roman" w:cs="Times New Roman"/>
          <w:sz w:val="28"/>
          <w:szCs w:val="28"/>
        </w:rPr>
        <w:t>контрольно-надзорных и правоохранительных органов при проведении</w:t>
      </w:r>
      <w:r w:rsidRPr="00AE4033">
        <w:rPr>
          <w:rFonts w:ascii="Times New Roman" w:hAnsi="Times New Roman" w:cs="Times New Roman"/>
          <w:sz w:val="28"/>
          <w:szCs w:val="28"/>
        </w:rPr>
        <w:br/>
        <w:t>ими инспекционных проверок деятельности Фонда по вопросам</w:t>
      </w:r>
      <w:r w:rsidRPr="00AE4033">
        <w:rPr>
          <w:rFonts w:ascii="Times New Roman" w:hAnsi="Times New Roman" w:cs="Times New Roman"/>
          <w:sz w:val="28"/>
          <w:szCs w:val="28"/>
        </w:rPr>
        <w:br/>
        <w:t>предупреждения и противодействия коррупции;</w:t>
      </w:r>
    </w:p>
    <w:p w:rsidR="004B156A" w:rsidRDefault="00145046" w:rsidP="00970C3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C76" w:rsidRPr="00AD315C">
        <w:rPr>
          <w:rFonts w:ascii="Times New Roman" w:hAnsi="Times New Roman" w:cs="Times New Roman"/>
          <w:sz w:val="28"/>
          <w:szCs w:val="28"/>
        </w:rPr>
        <w:t>) Комиссия по соблюдению норм корпоративной этики и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урегулированию конфликта интереса осуществляет рассмотрение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вопросов, связанных с исполнением положений Кодекса этики и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служебного поведения работников Фонда, стандартов корпоративного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поведения, урегулирование конфликта интересов, в том числе в силу</w:t>
      </w:r>
      <w:r w:rsidR="004B156A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выявления коррупционных проявлений.</w:t>
      </w:r>
    </w:p>
    <w:p w:rsidR="004B156A" w:rsidRDefault="00402B63" w:rsidP="00970C3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E5C76" w:rsidRPr="00AD315C">
        <w:rPr>
          <w:rFonts w:ascii="Times New Roman" w:hAnsi="Times New Roman" w:cs="Times New Roman"/>
          <w:sz w:val="28"/>
          <w:szCs w:val="28"/>
        </w:rPr>
        <w:t>отрудники</w:t>
      </w:r>
      <w:r>
        <w:rPr>
          <w:rFonts w:ascii="Times New Roman" w:hAnsi="Times New Roman" w:cs="Times New Roman"/>
          <w:sz w:val="28"/>
          <w:szCs w:val="28"/>
        </w:rPr>
        <w:t xml:space="preserve"> Фонда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 осуществляют собл</w:t>
      </w:r>
      <w:r>
        <w:rPr>
          <w:rFonts w:ascii="Times New Roman" w:hAnsi="Times New Roman" w:cs="Times New Roman"/>
          <w:sz w:val="28"/>
          <w:szCs w:val="28"/>
        </w:rPr>
        <w:t xml:space="preserve">юдение и исполнение принципов и </w:t>
      </w:r>
      <w:r w:rsidR="009010D8">
        <w:rPr>
          <w:rFonts w:ascii="Times New Roman" w:hAnsi="Times New Roman" w:cs="Times New Roman"/>
          <w:sz w:val="28"/>
          <w:szCs w:val="28"/>
        </w:rPr>
        <w:t>требований а</w:t>
      </w:r>
      <w:r w:rsidR="00AE5C76" w:rsidRPr="00AD315C">
        <w:rPr>
          <w:rFonts w:ascii="Times New Roman" w:hAnsi="Times New Roman" w:cs="Times New Roman"/>
          <w:sz w:val="28"/>
          <w:szCs w:val="28"/>
        </w:rPr>
        <w:t>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Фонда в своей текущей </w:t>
      </w:r>
      <w:r w:rsidR="00AE5C76" w:rsidRPr="00AD315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B156A" w:rsidRPr="004B156A" w:rsidRDefault="004B156A" w:rsidP="00970C3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4B156A">
        <w:rPr>
          <w:rFonts w:ascii="Times New Roman" w:hAnsi="Times New Roman" w:cs="Times New Roman"/>
          <w:b/>
          <w:sz w:val="28"/>
          <w:szCs w:val="28"/>
        </w:rPr>
        <w:t xml:space="preserve">2. Направления </w:t>
      </w:r>
      <w:r w:rsidR="009010D8">
        <w:rPr>
          <w:rFonts w:ascii="Times New Roman" w:hAnsi="Times New Roman" w:cs="Times New Roman"/>
          <w:b/>
          <w:sz w:val="28"/>
          <w:szCs w:val="28"/>
        </w:rPr>
        <w:t>а</w:t>
      </w:r>
      <w:r w:rsidR="003C79A5">
        <w:rPr>
          <w:rFonts w:ascii="Times New Roman" w:hAnsi="Times New Roman" w:cs="Times New Roman"/>
          <w:b/>
          <w:sz w:val="28"/>
          <w:szCs w:val="28"/>
        </w:rPr>
        <w:t>нтикоррупционной политики Фонда</w:t>
      </w:r>
    </w:p>
    <w:p w:rsidR="004B156A" w:rsidRPr="004B156A" w:rsidRDefault="004B156A" w:rsidP="00970C3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C76" w:rsidRPr="004B156A">
        <w:rPr>
          <w:rFonts w:ascii="Times New Roman" w:hAnsi="Times New Roman" w:cs="Times New Roman"/>
          <w:b/>
          <w:sz w:val="28"/>
          <w:szCs w:val="28"/>
        </w:rPr>
        <w:t>2.1. Антикоррупционная экспертиза.</w:t>
      </w:r>
      <w:r w:rsidRPr="004B15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56A" w:rsidRDefault="00AE5C76" w:rsidP="00970C3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>2.1.1. В Фонде деклариру</w:t>
      </w:r>
      <w:r w:rsidR="00AE4033">
        <w:rPr>
          <w:rFonts w:ascii="Times New Roman" w:hAnsi="Times New Roman" w:cs="Times New Roman"/>
          <w:sz w:val="28"/>
          <w:szCs w:val="28"/>
        </w:rPr>
        <w:t>ется обязательность проведения</w:t>
      </w:r>
      <w:r w:rsidR="00AE4033">
        <w:rPr>
          <w:rFonts w:ascii="Times New Roman" w:hAnsi="Times New Roman" w:cs="Times New Roman"/>
          <w:sz w:val="28"/>
          <w:szCs w:val="28"/>
        </w:rPr>
        <w:br/>
        <w:t>а</w:t>
      </w:r>
      <w:r w:rsidRPr="00AD315C">
        <w:rPr>
          <w:rFonts w:ascii="Times New Roman" w:hAnsi="Times New Roman" w:cs="Times New Roman"/>
          <w:sz w:val="28"/>
          <w:szCs w:val="28"/>
        </w:rPr>
        <w:t>нтикоррупционной экспертизы организационно-распорядительных</w:t>
      </w:r>
      <w:r w:rsidRPr="00AD315C">
        <w:rPr>
          <w:rFonts w:ascii="Times New Roman" w:hAnsi="Times New Roman" w:cs="Times New Roman"/>
          <w:sz w:val="28"/>
          <w:szCs w:val="28"/>
        </w:rPr>
        <w:br/>
        <w:t>документов и их проектов.</w:t>
      </w:r>
    </w:p>
    <w:p w:rsidR="004B156A" w:rsidRDefault="009010D8" w:rsidP="00970C3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. </w:t>
      </w:r>
      <w:r w:rsidR="004B156A">
        <w:rPr>
          <w:rFonts w:ascii="Times New Roman" w:hAnsi="Times New Roman" w:cs="Times New Roman"/>
          <w:sz w:val="28"/>
          <w:szCs w:val="28"/>
        </w:rPr>
        <w:t>Контрольно-правовой отдел проводи</w:t>
      </w:r>
      <w:r w:rsidR="00AE4033">
        <w:rPr>
          <w:rFonts w:ascii="Times New Roman" w:hAnsi="Times New Roman" w:cs="Times New Roman"/>
          <w:sz w:val="28"/>
          <w:szCs w:val="28"/>
        </w:rPr>
        <w:t>т а</w:t>
      </w:r>
      <w:r w:rsidR="00AE5C76" w:rsidRPr="00AD315C">
        <w:rPr>
          <w:rFonts w:ascii="Times New Roman" w:hAnsi="Times New Roman" w:cs="Times New Roman"/>
          <w:sz w:val="28"/>
          <w:szCs w:val="28"/>
        </w:rPr>
        <w:t>нтикоррупционную экспертизу документов Фонда.</w:t>
      </w:r>
    </w:p>
    <w:p w:rsidR="004B156A" w:rsidRPr="004B156A" w:rsidRDefault="004B156A" w:rsidP="00970C3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C76" w:rsidRPr="004B156A">
        <w:rPr>
          <w:rFonts w:ascii="Times New Roman" w:hAnsi="Times New Roman" w:cs="Times New Roman"/>
          <w:b/>
          <w:sz w:val="28"/>
          <w:szCs w:val="28"/>
        </w:rPr>
        <w:t>2.2. Антикоррупционный мониторинг.</w:t>
      </w:r>
    </w:p>
    <w:p w:rsidR="00026EB6" w:rsidRDefault="004B156A" w:rsidP="00026EB6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2.2.1. Антикоррупционный мониторинг в Фонде включает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 xml:space="preserve">мониторинг антикоррупционных мер и мероприятий, </w:t>
      </w:r>
      <w:r w:rsidR="009010D8">
        <w:rPr>
          <w:rFonts w:ascii="Times New Roman" w:hAnsi="Times New Roman" w:cs="Times New Roman"/>
          <w:sz w:val="28"/>
          <w:szCs w:val="28"/>
        </w:rPr>
        <w:t>проводимых в</w:t>
      </w:r>
      <w:r w:rsidR="009010D8">
        <w:rPr>
          <w:rFonts w:ascii="Times New Roman" w:hAnsi="Times New Roman" w:cs="Times New Roman"/>
          <w:sz w:val="28"/>
          <w:szCs w:val="28"/>
        </w:rPr>
        <w:br/>
      </w:r>
      <w:r w:rsidR="009010D8">
        <w:rPr>
          <w:rFonts w:ascii="Times New Roman" w:hAnsi="Times New Roman" w:cs="Times New Roman"/>
          <w:sz w:val="28"/>
          <w:szCs w:val="28"/>
        </w:rPr>
        <w:lastRenderedPageBreak/>
        <w:t>рамках реализации а</w:t>
      </w:r>
      <w:r w:rsidR="00AE5C76" w:rsidRPr="00AD315C">
        <w:rPr>
          <w:rFonts w:ascii="Times New Roman" w:hAnsi="Times New Roman" w:cs="Times New Roman"/>
          <w:sz w:val="28"/>
          <w:szCs w:val="28"/>
        </w:rPr>
        <w:t>нтикоррупционной политики Фонда, а также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выявленных фактов коррупции и способов их устранения.</w:t>
      </w:r>
    </w:p>
    <w:p w:rsidR="00026EB6" w:rsidRDefault="00AE5C76" w:rsidP="00026EB6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B6">
        <w:rPr>
          <w:rFonts w:ascii="Times New Roman" w:hAnsi="Times New Roman" w:cs="Times New Roman"/>
          <w:sz w:val="28"/>
          <w:szCs w:val="28"/>
        </w:rPr>
        <w:t>2.2.2. Основными направлениями антикоррупционного мониторинга</w:t>
      </w:r>
      <w:r w:rsidR="004B156A" w:rsidRPr="00026EB6">
        <w:rPr>
          <w:rFonts w:ascii="Times New Roman" w:hAnsi="Times New Roman" w:cs="Times New Roman"/>
          <w:sz w:val="28"/>
          <w:szCs w:val="28"/>
        </w:rPr>
        <w:t xml:space="preserve"> </w:t>
      </w:r>
      <w:r w:rsidRPr="00026EB6">
        <w:rPr>
          <w:rFonts w:ascii="Times New Roman" w:hAnsi="Times New Roman" w:cs="Times New Roman"/>
          <w:sz w:val="28"/>
          <w:szCs w:val="28"/>
        </w:rPr>
        <w:t>являются:</w:t>
      </w:r>
      <w:r w:rsidR="004B156A" w:rsidRPr="00026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F0B" w:rsidRDefault="00AE5C76" w:rsidP="00C40F0B">
      <w:pPr>
        <w:pStyle w:val="a5"/>
        <w:numPr>
          <w:ilvl w:val="0"/>
          <w:numId w:val="23"/>
        </w:numPr>
        <w:spacing w:after="0" w:line="36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EB6">
        <w:rPr>
          <w:rFonts w:ascii="Times New Roman" w:hAnsi="Times New Roman" w:cs="Times New Roman"/>
          <w:sz w:val="28"/>
          <w:szCs w:val="28"/>
        </w:rPr>
        <w:t>обобщение и анализ результатов антикоррупционной экспертизы</w:t>
      </w:r>
      <w:r w:rsidR="00026EB6" w:rsidRPr="00026EB6">
        <w:rPr>
          <w:rFonts w:ascii="Times New Roman" w:hAnsi="Times New Roman" w:cs="Times New Roman"/>
          <w:sz w:val="28"/>
          <w:szCs w:val="28"/>
        </w:rPr>
        <w:t xml:space="preserve"> </w:t>
      </w:r>
      <w:r w:rsidRPr="00026EB6">
        <w:rPr>
          <w:rFonts w:ascii="Times New Roman" w:hAnsi="Times New Roman" w:cs="Times New Roman"/>
          <w:sz w:val="28"/>
          <w:szCs w:val="28"/>
        </w:rPr>
        <w:t>документов Фонда;</w:t>
      </w:r>
    </w:p>
    <w:p w:rsidR="00C40F0B" w:rsidRDefault="00C40F0B" w:rsidP="00C40F0B">
      <w:pPr>
        <w:pStyle w:val="a5"/>
        <w:numPr>
          <w:ilvl w:val="0"/>
          <w:numId w:val="23"/>
        </w:numPr>
        <w:spacing w:after="0"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026EB6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026EB6">
        <w:rPr>
          <w:rFonts w:ascii="Times New Roman" w:hAnsi="Times New Roman" w:cs="Times New Roman"/>
          <w:sz w:val="28"/>
          <w:szCs w:val="28"/>
        </w:rPr>
        <w:t>анализ исполнения антикоррупционных мероприятий,</w:t>
      </w:r>
      <w:r w:rsidR="007A382F" w:rsidRPr="00026EB6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026EB6">
        <w:rPr>
          <w:rFonts w:ascii="Times New Roman" w:hAnsi="Times New Roman" w:cs="Times New Roman"/>
          <w:sz w:val="28"/>
          <w:szCs w:val="28"/>
        </w:rPr>
        <w:t>предусмотренных организационно-распорядительными документами</w:t>
      </w:r>
      <w:r w:rsidR="00026EB6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026EB6">
        <w:rPr>
          <w:rFonts w:ascii="Times New Roman" w:hAnsi="Times New Roman" w:cs="Times New Roman"/>
          <w:sz w:val="28"/>
          <w:szCs w:val="28"/>
        </w:rPr>
        <w:t>Фонда;</w:t>
      </w:r>
    </w:p>
    <w:p w:rsidR="00C40F0B" w:rsidRDefault="00026EB6" w:rsidP="00C40F0B">
      <w:pPr>
        <w:pStyle w:val="a5"/>
        <w:numPr>
          <w:ilvl w:val="0"/>
          <w:numId w:val="23"/>
        </w:numPr>
        <w:spacing w:after="0"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C40F0B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C40F0B">
        <w:rPr>
          <w:rFonts w:ascii="Times New Roman" w:hAnsi="Times New Roman" w:cs="Times New Roman"/>
          <w:sz w:val="28"/>
          <w:szCs w:val="28"/>
        </w:rPr>
        <w:t>изучение и анализ статистической отчетности о выявленных в</w:t>
      </w:r>
      <w:r w:rsidR="00AE5C76" w:rsidRPr="00C40F0B">
        <w:rPr>
          <w:rFonts w:ascii="Times New Roman" w:hAnsi="Times New Roman" w:cs="Times New Roman"/>
          <w:sz w:val="28"/>
          <w:szCs w:val="28"/>
        </w:rPr>
        <w:br/>
        <w:t>Фонде фактах коррупции;</w:t>
      </w:r>
    </w:p>
    <w:p w:rsidR="00C40F0B" w:rsidRDefault="00AE5C76" w:rsidP="00C40F0B">
      <w:pPr>
        <w:pStyle w:val="a5"/>
        <w:numPr>
          <w:ilvl w:val="0"/>
          <w:numId w:val="23"/>
        </w:numPr>
        <w:spacing w:after="0" w:line="36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F0B">
        <w:rPr>
          <w:rFonts w:ascii="Times New Roman" w:hAnsi="Times New Roman" w:cs="Times New Roman"/>
          <w:sz w:val="28"/>
          <w:szCs w:val="28"/>
        </w:rPr>
        <w:t xml:space="preserve"> анализ жалоб и обращений физических и юридических лиц о</w:t>
      </w:r>
      <w:r w:rsidRPr="00C40F0B">
        <w:rPr>
          <w:rFonts w:ascii="Times New Roman" w:hAnsi="Times New Roman" w:cs="Times New Roman"/>
          <w:sz w:val="28"/>
          <w:szCs w:val="28"/>
        </w:rPr>
        <w:br/>
        <w:t>коррупционных проявлениях в Фонде;</w:t>
      </w:r>
    </w:p>
    <w:p w:rsidR="007A382F" w:rsidRPr="00C40F0B" w:rsidRDefault="00AE5C76" w:rsidP="00CD5492">
      <w:pPr>
        <w:pStyle w:val="a5"/>
        <w:numPr>
          <w:ilvl w:val="0"/>
          <w:numId w:val="23"/>
        </w:numPr>
        <w:spacing w:after="0"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C40F0B">
        <w:rPr>
          <w:rFonts w:ascii="Times New Roman" w:hAnsi="Times New Roman" w:cs="Times New Roman"/>
          <w:sz w:val="28"/>
          <w:szCs w:val="28"/>
        </w:rPr>
        <w:t>изучение и анализ принимаемых в Фонде мер по противодействию</w:t>
      </w:r>
      <w:r w:rsidR="009010D8" w:rsidRPr="00C40F0B">
        <w:rPr>
          <w:rFonts w:ascii="Times New Roman" w:hAnsi="Times New Roman" w:cs="Times New Roman"/>
          <w:sz w:val="28"/>
          <w:szCs w:val="28"/>
        </w:rPr>
        <w:t xml:space="preserve"> </w:t>
      </w:r>
      <w:r w:rsidRPr="00C40F0B">
        <w:rPr>
          <w:rFonts w:ascii="Times New Roman" w:hAnsi="Times New Roman" w:cs="Times New Roman"/>
          <w:sz w:val="28"/>
          <w:szCs w:val="28"/>
        </w:rPr>
        <w:t>коррупции.</w:t>
      </w:r>
    </w:p>
    <w:p w:rsidR="007A382F" w:rsidRPr="007A382F" w:rsidRDefault="007A382F" w:rsidP="00970C3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7A382F">
        <w:rPr>
          <w:rFonts w:ascii="Times New Roman" w:hAnsi="Times New Roman" w:cs="Times New Roman"/>
          <w:b/>
          <w:sz w:val="28"/>
          <w:szCs w:val="28"/>
        </w:rPr>
        <w:t>2.3. Разрешение обращений работников Фонда, контрагентов и</w:t>
      </w:r>
      <w:r w:rsidR="00AE5C76" w:rsidRPr="007A382F">
        <w:rPr>
          <w:rFonts w:ascii="Times New Roman" w:hAnsi="Times New Roman" w:cs="Times New Roman"/>
          <w:b/>
          <w:sz w:val="28"/>
          <w:szCs w:val="28"/>
        </w:rPr>
        <w:br/>
        <w:t>иных (физических и юридических) лиц о фактах коррупции.</w:t>
      </w:r>
    </w:p>
    <w:p w:rsidR="007A382F" w:rsidRDefault="007A382F" w:rsidP="00970C3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2.3.1. Фонд декларирует открытость в борьбе с коррупцией.</w:t>
      </w:r>
    </w:p>
    <w:p w:rsidR="007A382F" w:rsidRDefault="007A382F" w:rsidP="00970C3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2.3.2. В Фонде осуществляется прием обращений о фактах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коррупции с использованием интерактивного канала взаимодействия с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заявителями (интернет-сайт, приемная генерального директора), а также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посредством почты и при личном приеме.</w:t>
      </w:r>
    </w:p>
    <w:p w:rsidR="007A382F" w:rsidRDefault="007A382F" w:rsidP="00970C3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2.3.3. Фонд стремится к созданию эффективной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рассмотрения и разрешения обращений о фактах коррупции в Фонде,</w:t>
      </w: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подготовке ответов в сроки, установленные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Федерации и правовыми актами Фонда.</w:t>
      </w:r>
    </w:p>
    <w:p w:rsidR="007A382F" w:rsidRPr="007A382F" w:rsidRDefault="007A382F" w:rsidP="00970C3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C76" w:rsidRPr="007A382F">
        <w:rPr>
          <w:rFonts w:ascii="Times New Roman" w:hAnsi="Times New Roman" w:cs="Times New Roman"/>
          <w:b/>
          <w:sz w:val="28"/>
          <w:szCs w:val="28"/>
        </w:rPr>
        <w:t>2.4. Управление Конфликтом интересов.</w:t>
      </w:r>
    </w:p>
    <w:p w:rsidR="007A382F" w:rsidRDefault="007A382F" w:rsidP="00CC284E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2.4.1. В Фонде декларируется проведение мероприятий по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соблюдению норм корпоративной этики (соблюдению Кодекса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корпоративной культуры), стандартов корпоративного поведения и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урегулированию конфликта интересов.</w:t>
      </w:r>
    </w:p>
    <w:p w:rsidR="007A382F" w:rsidRDefault="007A382F" w:rsidP="00970C3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2.4.2. В Фонде создается комиссия по соблюдению норм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корпоративной этики и урегулированию конфликта интереса при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возникновении такого конфликта.</w:t>
      </w:r>
    </w:p>
    <w:p w:rsidR="007A382F" w:rsidRDefault="007A382F" w:rsidP="00970C3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члены и секретарь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комиссии) назначается и утверждается приказом генерального директора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Фонда.</w:t>
      </w:r>
    </w:p>
    <w:p w:rsidR="007A382F" w:rsidRDefault="007A382F" w:rsidP="00970C3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="00AE5C76" w:rsidRPr="00AD315C">
        <w:rPr>
          <w:rFonts w:ascii="Times New Roman" w:hAnsi="Times New Roman" w:cs="Times New Roman"/>
          <w:sz w:val="28"/>
          <w:szCs w:val="28"/>
        </w:rPr>
        <w:t>Фонд осуществляет реализацию мер по недопущению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возникновения конфликта интересов, которые направлены на исключение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 xml:space="preserve">возможности получения лично или через </w:t>
      </w:r>
      <w:r w:rsidR="009C6A83">
        <w:rPr>
          <w:rFonts w:ascii="Times New Roman" w:hAnsi="Times New Roman" w:cs="Times New Roman"/>
          <w:sz w:val="28"/>
          <w:szCs w:val="28"/>
        </w:rPr>
        <w:t xml:space="preserve">посредника материальной и (или) </w:t>
      </w:r>
      <w:r w:rsidR="00AE5C76" w:rsidRPr="00AD315C">
        <w:rPr>
          <w:rFonts w:ascii="Times New Roman" w:hAnsi="Times New Roman" w:cs="Times New Roman"/>
          <w:sz w:val="28"/>
          <w:szCs w:val="28"/>
        </w:rPr>
        <w:t>личной выгоды вследствие наличия</w:t>
      </w:r>
      <w:r w:rsidR="009C6A83">
        <w:rPr>
          <w:rFonts w:ascii="Times New Roman" w:hAnsi="Times New Roman" w:cs="Times New Roman"/>
          <w:sz w:val="28"/>
          <w:szCs w:val="28"/>
        </w:rPr>
        <w:t xml:space="preserve"> у работников Фонда, или членов </w:t>
      </w:r>
      <w:r w:rsidR="00AE5C76" w:rsidRPr="00AD315C">
        <w:rPr>
          <w:rFonts w:ascii="Times New Roman" w:hAnsi="Times New Roman" w:cs="Times New Roman"/>
          <w:sz w:val="28"/>
          <w:szCs w:val="28"/>
        </w:rPr>
        <w:t>их</w:t>
      </w:r>
      <w:r w:rsidR="009C6A83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семей, или лиц, находящихся с ними в отношениях близкого родства</w:t>
      </w:r>
      <w:r w:rsidR="009C6A83">
        <w:rPr>
          <w:rFonts w:ascii="Times New Roman" w:hAnsi="Times New Roman" w:cs="Times New Roman"/>
          <w:sz w:val="28"/>
          <w:szCs w:val="28"/>
        </w:rPr>
        <w:t xml:space="preserve"> и</w:t>
      </w:r>
      <w:r w:rsidR="00AE5C76" w:rsidRPr="00AD315C">
        <w:rPr>
          <w:rFonts w:ascii="Times New Roman" w:hAnsi="Times New Roman" w:cs="Times New Roman"/>
          <w:sz w:val="28"/>
          <w:szCs w:val="28"/>
        </w:rPr>
        <w:t>ли</w:t>
      </w:r>
      <w:r w:rsidR="009C6A83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свойства (родители, супруги, дети, братья, сестры, а также братья, сестры</w:t>
      </w:r>
      <w:r w:rsidR="009C6A83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родители, дети супругов и супруги детей), прав</w:t>
      </w:r>
      <w:proofErr w:type="gramEnd"/>
      <w:r w:rsidR="00AE5C76" w:rsidRPr="00AD31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E5C76" w:rsidRPr="00AD315C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="00AE5C76" w:rsidRPr="00AD315C">
        <w:rPr>
          <w:rFonts w:ascii="Times New Roman" w:hAnsi="Times New Roman" w:cs="Times New Roman"/>
          <w:sz w:val="28"/>
          <w:szCs w:val="28"/>
        </w:rPr>
        <w:t xml:space="preserve"> такую</w:t>
      </w:r>
      <w:r w:rsidR="009C6A83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возможность в результате использования ими служебного положения.</w:t>
      </w:r>
    </w:p>
    <w:p w:rsidR="007A382F" w:rsidRDefault="007A382F" w:rsidP="00970C3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2.4.4. Фонд стремится к недопущению и своевременному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 xml:space="preserve">разрешению </w:t>
      </w:r>
      <w:proofErr w:type="spellStart"/>
      <w:r w:rsidR="00AE5C76" w:rsidRPr="00AD315C">
        <w:rPr>
          <w:rFonts w:ascii="Times New Roman" w:hAnsi="Times New Roman" w:cs="Times New Roman"/>
          <w:sz w:val="28"/>
          <w:szCs w:val="28"/>
        </w:rPr>
        <w:t>предконфликтных</w:t>
      </w:r>
      <w:proofErr w:type="spellEnd"/>
      <w:r w:rsidR="00AE5C76" w:rsidRPr="00AD315C">
        <w:rPr>
          <w:rFonts w:ascii="Times New Roman" w:hAnsi="Times New Roman" w:cs="Times New Roman"/>
          <w:sz w:val="28"/>
          <w:szCs w:val="28"/>
        </w:rPr>
        <w:t xml:space="preserve"> ситуаций среди работников Фонда.</w:t>
      </w:r>
    </w:p>
    <w:p w:rsidR="007A382F" w:rsidRDefault="007A382F" w:rsidP="00970C3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2.4.5. Фонд применяет меры корпоративного воздействия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(ответственности) к работникам Фонда за убытки, причиненные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вследствие их неправомерных действий в условиях конфликта интересов.</w:t>
      </w:r>
    </w:p>
    <w:p w:rsidR="007A382F" w:rsidRDefault="007A382F" w:rsidP="00970C3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2.4.6. Контрольно-правовой отдел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 является структурным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подразделением Фонда, обеспечивающим работу комиссии по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урегулированию конфликта интересов.</w:t>
      </w:r>
    </w:p>
    <w:p w:rsidR="007A382F" w:rsidRPr="007A382F" w:rsidRDefault="00AE5C76" w:rsidP="00970C3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2F">
        <w:rPr>
          <w:rFonts w:ascii="Times New Roman" w:hAnsi="Times New Roman" w:cs="Times New Roman"/>
          <w:b/>
          <w:sz w:val="28"/>
          <w:szCs w:val="28"/>
        </w:rPr>
        <w:t>2.5. Взаимодействие с контрагентами.</w:t>
      </w:r>
    </w:p>
    <w:p w:rsidR="007A382F" w:rsidRDefault="007A382F" w:rsidP="00970C3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2.5.1. Фонд стремится иметь деловые отношения с </w:t>
      </w:r>
      <w:r w:rsidR="00D962CE">
        <w:rPr>
          <w:rFonts w:ascii="Times New Roman" w:hAnsi="Times New Roman" w:cs="Times New Roman"/>
          <w:sz w:val="28"/>
          <w:szCs w:val="28"/>
        </w:rPr>
        <w:t>контрагентами,</w:t>
      </w:r>
      <w:r w:rsidR="00D962CE">
        <w:rPr>
          <w:rFonts w:ascii="Times New Roman" w:hAnsi="Times New Roman" w:cs="Times New Roman"/>
          <w:sz w:val="28"/>
          <w:szCs w:val="28"/>
        </w:rPr>
        <w:br/>
        <w:t>поддерживающими а</w:t>
      </w:r>
      <w:r w:rsidR="00AE5C76" w:rsidRPr="00AD315C">
        <w:rPr>
          <w:rFonts w:ascii="Times New Roman" w:hAnsi="Times New Roman" w:cs="Times New Roman"/>
          <w:sz w:val="28"/>
          <w:szCs w:val="28"/>
        </w:rPr>
        <w:t>нтикоррупционную политику Фонда, и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контрагентами, декларирующими непринятие коррупции.</w:t>
      </w:r>
    </w:p>
    <w:p w:rsidR="007A382F" w:rsidRDefault="007A382F" w:rsidP="00970C3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2.5.2. Фонд заявляет, что отказывается от стимулирования каким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AE5C76" w:rsidRPr="00AD315C">
        <w:rPr>
          <w:rFonts w:ascii="Times New Roman" w:hAnsi="Times New Roman" w:cs="Times New Roman"/>
          <w:sz w:val="28"/>
          <w:szCs w:val="28"/>
        </w:rPr>
        <w:t>либо образом работников контрагентов, в</w:t>
      </w:r>
      <w:r w:rsidR="009C6A83">
        <w:rPr>
          <w:rFonts w:ascii="Times New Roman" w:hAnsi="Times New Roman" w:cs="Times New Roman"/>
          <w:sz w:val="28"/>
          <w:szCs w:val="28"/>
        </w:rPr>
        <w:t xml:space="preserve"> том числе путем предоставления </w:t>
      </w:r>
      <w:r w:rsidR="00AE5C76" w:rsidRPr="00AD315C">
        <w:rPr>
          <w:rFonts w:ascii="Times New Roman" w:hAnsi="Times New Roman" w:cs="Times New Roman"/>
          <w:sz w:val="28"/>
          <w:szCs w:val="28"/>
        </w:rPr>
        <w:t>денежных сумм, подарков,</w:t>
      </w:r>
      <w:r w:rsidR="009C6A83">
        <w:rPr>
          <w:rFonts w:ascii="Times New Roman" w:hAnsi="Times New Roman" w:cs="Times New Roman"/>
          <w:sz w:val="28"/>
          <w:szCs w:val="28"/>
        </w:rPr>
        <w:t xml:space="preserve"> безвозмездного выполнения в их </w:t>
      </w:r>
      <w:r w:rsidR="00AE5C76" w:rsidRPr="00AD315C">
        <w:rPr>
          <w:rFonts w:ascii="Times New Roman" w:hAnsi="Times New Roman" w:cs="Times New Roman"/>
          <w:sz w:val="28"/>
          <w:szCs w:val="28"/>
        </w:rPr>
        <w:t>адрес работ</w:t>
      </w:r>
      <w:r w:rsidR="009C6A83"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 xml:space="preserve">(услуг) и другими, не поименованными здесь способами, </w:t>
      </w:r>
      <w:r w:rsidR="00AE5C76" w:rsidRPr="00AD315C">
        <w:rPr>
          <w:rFonts w:ascii="Times New Roman" w:hAnsi="Times New Roman" w:cs="Times New Roman"/>
          <w:sz w:val="28"/>
          <w:szCs w:val="28"/>
        </w:rPr>
        <w:lastRenderedPageBreak/>
        <w:t>которые ставят</w:t>
      </w:r>
      <w:r w:rsidR="009C6A83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работника контрагента в определенную зависимость и направляют на</w:t>
      </w:r>
      <w:r w:rsidR="0080150D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обеспечение выполнения этим работником каких-либо действий в пользу</w:t>
      </w:r>
      <w:r w:rsidR="0080150D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Фонда.</w:t>
      </w:r>
    </w:p>
    <w:p w:rsidR="007A382F" w:rsidRDefault="007A382F" w:rsidP="003C79A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2.5.3. Фонд декларирует проведение прозрачной финансовой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деятельности с контрагентами.</w:t>
      </w:r>
    </w:p>
    <w:p w:rsidR="007A382F" w:rsidRPr="007A382F" w:rsidRDefault="007A382F" w:rsidP="003C79A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C76" w:rsidRPr="007A382F">
        <w:rPr>
          <w:rFonts w:ascii="Times New Roman" w:hAnsi="Times New Roman" w:cs="Times New Roman"/>
          <w:b/>
          <w:sz w:val="28"/>
          <w:szCs w:val="28"/>
        </w:rPr>
        <w:t>2.6. Участие в политической деятельности.</w:t>
      </w:r>
    </w:p>
    <w:p w:rsidR="007A382F" w:rsidRDefault="007A382F" w:rsidP="003C79A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2.6.1. Фонд не осуществляет самостоятельно или через своих работников</w:t>
      </w:r>
      <w:r w:rsidR="0080150D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финансирование</w:t>
      </w:r>
      <w:r w:rsidR="0080150D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политических партий, общественных объединений в целях получения или</w:t>
      </w:r>
      <w:r w:rsidR="0080150D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сохранения преимущества в деятельности.</w:t>
      </w:r>
    </w:p>
    <w:p w:rsidR="007A382F" w:rsidRDefault="007A382F" w:rsidP="003C79A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2.6.2. Работники Фонда вправе участвовать в общественных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объединениях, таких как политические партии, общественные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организации, общественные движения, общественные фонды, и иных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некоммерческих организациях, созданных в соответствии с действующим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законодательством Российской Федерации, а также в международных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общественных объединениях, целью которых не является получение или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сохранение преимущества для Фонда в деятельности.</w:t>
      </w:r>
    </w:p>
    <w:p w:rsidR="007A382F" w:rsidRDefault="00AE5C76" w:rsidP="003C79A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>2.6.3. Работникам Фонда при участии в общественных объединениях</w:t>
      </w:r>
      <w:r w:rsidR="0080150D">
        <w:rPr>
          <w:rFonts w:ascii="Times New Roman" w:hAnsi="Times New Roman" w:cs="Times New Roman"/>
          <w:sz w:val="28"/>
          <w:szCs w:val="28"/>
        </w:rPr>
        <w:t xml:space="preserve"> </w:t>
      </w:r>
      <w:r w:rsidRPr="00AD315C">
        <w:rPr>
          <w:rFonts w:ascii="Times New Roman" w:hAnsi="Times New Roman" w:cs="Times New Roman"/>
          <w:sz w:val="28"/>
          <w:szCs w:val="28"/>
        </w:rPr>
        <w:t>запрещается предлагать, давать, обещать, или совершать платежи, вносить</w:t>
      </w:r>
      <w:r w:rsidR="0080150D">
        <w:rPr>
          <w:rFonts w:ascii="Times New Roman" w:hAnsi="Times New Roman" w:cs="Times New Roman"/>
          <w:sz w:val="28"/>
          <w:szCs w:val="28"/>
        </w:rPr>
        <w:t xml:space="preserve"> </w:t>
      </w:r>
      <w:r w:rsidRPr="00AD315C">
        <w:rPr>
          <w:rFonts w:ascii="Times New Roman" w:hAnsi="Times New Roman" w:cs="Times New Roman"/>
          <w:sz w:val="28"/>
          <w:szCs w:val="28"/>
        </w:rPr>
        <w:t>имущество, дарить подарки и т.д.</w:t>
      </w:r>
      <w:r w:rsidR="000A45E7">
        <w:rPr>
          <w:rFonts w:ascii="Times New Roman" w:hAnsi="Times New Roman" w:cs="Times New Roman"/>
          <w:sz w:val="28"/>
          <w:szCs w:val="28"/>
        </w:rPr>
        <w:t>,</w:t>
      </w:r>
      <w:r w:rsidRPr="00AD315C">
        <w:rPr>
          <w:rFonts w:ascii="Times New Roman" w:hAnsi="Times New Roman" w:cs="Times New Roman"/>
          <w:sz w:val="28"/>
          <w:szCs w:val="28"/>
        </w:rPr>
        <w:t xml:space="preserve"> от имени Фонда с целью получения или</w:t>
      </w:r>
      <w:r w:rsidR="0080150D">
        <w:rPr>
          <w:rFonts w:ascii="Times New Roman" w:hAnsi="Times New Roman" w:cs="Times New Roman"/>
          <w:sz w:val="28"/>
          <w:szCs w:val="28"/>
        </w:rPr>
        <w:t xml:space="preserve"> </w:t>
      </w:r>
      <w:r w:rsidRPr="00AD315C">
        <w:rPr>
          <w:rFonts w:ascii="Times New Roman" w:hAnsi="Times New Roman" w:cs="Times New Roman"/>
          <w:sz w:val="28"/>
          <w:szCs w:val="28"/>
        </w:rPr>
        <w:t>сохранения преимущества для Фонда в деятельности.</w:t>
      </w:r>
    </w:p>
    <w:p w:rsidR="007A382F" w:rsidRDefault="007A382F" w:rsidP="003C79A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2.6.4. Работники Фонда самостоятельно несут ответственность в</w:t>
      </w:r>
      <w:r w:rsidR="00AE5C76" w:rsidRPr="00AD315C">
        <w:rPr>
          <w:rFonts w:ascii="Times New Roman" w:hAnsi="Times New Roman" w:cs="Times New Roman"/>
          <w:sz w:val="28"/>
          <w:szCs w:val="28"/>
        </w:rPr>
        <w:br/>
        <w:t>соответствии с действующим законодательством Российской Федерации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участие в общественных организациях.</w:t>
      </w:r>
    </w:p>
    <w:p w:rsidR="007A382F" w:rsidRPr="007A382F" w:rsidRDefault="007A382F" w:rsidP="003C79A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C76" w:rsidRPr="007A382F">
        <w:rPr>
          <w:rFonts w:ascii="Times New Roman" w:hAnsi="Times New Roman" w:cs="Times New Roman"/>
          <w:b/>
          <w:sz w:val="28"/>
          <w:szCs w:val="28"/>
        </w:rPr>
        <w:t>2.7. Взаимодействие с государственными служащими.</w:t>
      </w:r>
    </w:p>
    <w:p w:rsidR="00097888" w:rsidRDefault="007A382F" w:rsidP="003C79A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2.7.1. Фонд не осуществляет самостоятельно или через своих работников оплату любых расходов</w:t>
      </w:r>
      <w:r w:rsidR="0080150D"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(денежное вознаграждение, ссуды, услуги, оплату развлечений, отдыха,</w:t>
      </w:r>
      <w:r w:rsidR="00722F4E" w:rsidRPr="00AD315C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транспортных расходов и иные вознаграждения) за государственных</w:t>
      </w:r>
      <w:r w:rsidR="00722F4E">
        <w:rPr>
          <w:rFonts w:ascii="Times New Roman" w:hAnsi="Times New Roman" w:cs="Times New Roman"/>
          <w:sz w:val="28"/>
          <w:szCs w:val="28"/>
        </w:rPr>
        <w:t xml:space="preserve"> </w:t>
      </w:r>
      <w:r w:rsidR="00AE5C76" w:rsidRPr="00AD315C">
        <w:rPr>
          <w:rFonts w:ascii="Times New Roman" w:hAnsi="Times New Roman" w:cs="Times New Roman"/>
          <w:sz w:val="28"/>
          <w:szCs w:val="28"/>
        </w:rPr>
        <w:t>с</w:t>
      </w:r>
      <w:r w:rsidR="00097888">
        <w:rPr>
          <w:rFonts w:ascii="Times New Roman" w:hAnsi="Times New Roman" w:cs="Times New Roman"/>
          <w:sz w:val="28"/>
          <w:szCs w:val="28"/>
        </w:rPr>
        <w:t xml:space="preserve">лужащих и их близких </w:t>
      </w:r>
      <w:r w:rsidR="00097888">
        <w:rPr>
          <w:rFonts w:ascii="Times New Roman" w:hAnsi="Times New Roman" w:cs="Times New Roman"/>
          <w:sz w:val="28"/>
          <w:szCs w:val="28"/>
        </w:rPr>
        <w:lastRenderedPageBreak/>
        <w:t xml:space="preserve">родственников (или в их интересах) в целях </w:t>
      </w:r>
      <w:r w:rsidR="0008456B" w:rsidRPr="0008456B">
        <w:rPr>
          <w:rFonts w:ascii="Times New Roman" w:hAnsi="Times New Roman" w:cs="Times New Roman"/>
          <w:sz w:val="28"/>
          <w:szCs w:val="28"/>
        </w:rPr>
        <w:t>получения или сохранения преимущ</w:t>
      </w:r>
      <w:r w:rsidR="00097888">
        <w:rPr>
          <w:rFonts w:ascii="Times New Roman" w:hAnsi="Times New Roman" w:cs="Times New Roman"/>
          <w:sz w:val="28"/>
          <w:szCs w:val="28"/>
        </w:rPr>
        <w:t>ества для Фонда в деятельности.</w:t>
      </w:r>
    </w:p>
    <w:p w:rsidR="00097888" w:rsidRDefault="0008456B" w:rsidP="003C79A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6B">
        <w:rPr>
          <w:rFonts w:ascii="Times New Roman" w:hAnsi="Times New Roman" w:cs="Times New Roman"/>
          <w:sz w:val="28"/>
          <w:szCs w:val="28"/>
        </w:rPr>
        <w:t>2.7.2. Работники Фонда при взаимодействии с государственными</w:t>
      </w:r>
      <w:r w:rsidRPr="0008456B">
        <w:rPr>
          <w:rFonts w:ascii="Times New Roman" w:hAnsi="Times New Roman" w:cs="Times New Roman"/>
          <w:sz w:val="28"/>
          <w:szCs w:val="28"/>
        </w:rPr>
        <w:br/>
        <w:t>служащи</w:t>
      </w:r>
      <w:r w:rsidR="00D962CE">
        <w:rPr>
          <w:rFonts w:ascii="Times New Roman" w:hAnsi="Times New Roman" w:cs="Times New Roman"/>
          <w:sz w:val="28"/>
          <w:szCs w:val="28"/>
        </w:rPr>
        <w:t>ми обязаны соблюдать положения а</w:t>
      </w:r>
      <w:r w:rsidRPr="0008456B">
        <w:rPr>
          <w:rFonts w:ascii="Times New Roman" w:hAnsi="Times New Roman" w:cs="Times New Roman"/>
          <w:sz w:val="28"/>
          <w:szCs w:val="28"/>
        </w:rPr>
        <w:t>нтикоррупционной политики</w:t>
      </w:r>
      <w:r w:rsidR="00722F4E">
        <w:rPr>
          <w:rFonts w:ascii="Times New Roman" w:hAnsi="Times New Roman" w:cs="Times New Roman"/>
          <w:sz w:val="28"/>
          <w:szCs w:val="28"/>
        </w:rPr>
        <w:t xml:space="preserve"> </w:t>
      </w:r>
      <w:r w:rsidRPr="0008456B">
        <w:rPr>
          <w:rFonts w:ascii="Times New Roman" w:hAnsi="Times New Roman" w:cs="Times New Roman"/>
          <w:sz w:val="28"/>
          <w:szCs w:val="28"/>
        </w:rPr>
        <w:t>Фонда.</w:t>
      </w:r>
    </w:p>
    <w:p w:rsidR="00097888" w:rsidRDefault="00097888" w:rsidP="003C79A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6B">
        <w:rPr>
          <w:rFonts w:ascii="Times New Roman" w:hAnsi="Times New Roman" w:cs="Times New Roman"/>
          <w:sz w:val="28"/>
          <w:szCs w:val="28"/>
        </w:rPr>
        <w:t xml:space="preserve"> </w:t>
      </w:r>
      <w:r w:rsidR="0008456B" w:rsidRPr="0008456B">
        <w:rPr>
          <w:rFonts w:ascii="Times New Roman" w:hAnsi="Times New Roman" w:cs="Times New Roman"/>
          <w:sz w:val="28"/>
          <w:szCs w:val="28"/>
        </w:rPr>
        <w:t xml:space="preserve">2.7.3. Работники Фонда самостоятельно несут ответственность </w:t>
      </w:r>
      <w:proofErr w:type="gramStart"/>
      <w:r w:rsidR="0008456B" w:rsidRPr="0008456B">
        <w:rPr>
          <w:rFonts w:ascii="Times New Roman" w:hAnsi="Times New Roman" w:cs="Times New Roman"/>
          <w:sz w:val="28"/>
          <w:szCs w:val="28"/>
        </w:rPr>
        <w:t>за</w:t>
      </w:r>
      <w:r w:rsidR="0008456B" w:rsidRPr="0008456B">
        <w:rPr>
          <w:rFonts w:ascii="Times New Roman" w:hAnsi="Times New Roman" w:cs="Times New Roman"/>
          <w:sz w:val="28"/>
          <w:szCs w:val="28"/>
        </w:rPr>
        <w:br/>
        <w:t>коррупционные проявления при взаимодействии с государственными</w:t>
      </w:r>
      <w:r w:rsidR="0008456B" w:rsidRPr="0008456B">
        <w:rPr>
          <w:rFonts w:ascii="Times New Roman" w:hAnsi="Times New Roman" w:cs="Times New Roman"/>
          <w:sz w:val="28"/>
          <w:szCs w:val="28"/>
        </w:rPr>
        <w:br/>
        <w:t>служащими в соответствии с действующим законодательством</w:t>
      </w:r>
      <w:proofErr w:type="gramEnd"/>
      <w:r w:rsidR="0008456B" w:rsidRPr="0008456B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722F4E">
        <w:rPr>
          <w:rFonts w:ascii="Times New Roman" w:hAnsi="Times New Roman" w:cs="Times New Roman"/>
          <w:sz w:val="28"/>
          <w:szCs w:val="28"/>
        </w:rPr>
        <w:t xml:space="preserve"> </w:t>
      </w:r>
      <w:r w:rsidR="0008456B" w:rsidRPr="0008456B">
        <w:rPr>
          <w:rFonts w:ascii="Times New Roman" w:hAnsi="Times New Roman" w:cs="Times New Roman"/>
          <w:sz w:val="28"/>
          <w:szCs w:val="28"/>
        </w:rPr>
        <w:t>Федерации.</w:t>
      </w:r>
    </w:p>
    <w:p w:rsidR="003C79A5" w:rsidRDefault="00097888" w:rsidP="003C79A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456B" w:rsidRPr="0008456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08456B" w:rsidRPr="00097888">
        <w:rPr>
          <w:rFonts w:ascii="Times New Roman" w:hAnsi="Times New Roman" w:cs="Times New Roman"/>
          <w:b/>
          <w:sz w:val="28"/>
          <w:szCs w:val="28"/>
        </w:rPr>
        <w:t>Профилактика коррупции, правовое просвещение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56B" w:rsidRPr="00097888">
        <w:rPr>
          <w:rFonts w:ascii="Times New Roman" w:hAnsi="Times New Roman" w:cs="Times New Roman"/>
          <w:b/>
          <w:sz w:val="28"/>
          <w:szCs w:val="28"/>
        </w:rPr>
        <w:t>формирование основ законопослуш</w:t>
      </w:r>
      <w:r w:rsidR="00D962CE">
        <w:rPr>
          <w:rFonts w:ascii="Times New Roman" w:hAnsi="Times New Roman" w:cs="Times New Roman"/>
          <w:b/>
          <w:sz w:val="28"/>
          <w:szCs w:val="28"/>
        </w:rPr>
        <w:t>ного поведения работников Фонда</w:t>
      </w:r>
    </w:p>
    <w:p w:rsidR="00097888" w:rsidRDefault="00097888" w:rsidP="003C79A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9A5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08456B" w:rsidRPr="00097888">
        <w:rPr>
          <w:rFonts w:ascii="Times New Roman" w:hAnsi="Times New Roman" w:cs="Times New Roman"/>
          <w:b/>
          <w:sz w:val="28"/>
          <w:szCs w:val="28"/>
        </w:rPr>
        <w:t>В Фонде осуществляются информационно-просветительские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56B" w:rsidRPr="00097888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:rsidR="000A45E7" w:rsidRDefault="000A45E7" w:rsidP="000A45E7">
      <w:pPr>
        <w:pStyle w:val="a5"/>
        <w:numPr>
          <w:ilvl w:val="3"/>
          <w:numId w:val="24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456B" w:rsidRPr="000A45E7">
        <w:rPr>
          <w:rFonts w:ascii="Times New Roman" w:hAnsi="Times New Roman" w:cs="Times New Roman"/>
          <w:sz w:val="28"/>
          <w:szCs w:val="28"/>
        </w:rPr>
        <w:t>Фонд декларирует необходимость проведения периодических</w:t>
      </w:r>
      <w:r w:rsidR="00722F4E" w:rsidRPr="000A45E7">
        <w:rPr>
          <w:rFonts w:ascii="Times New Roman" w:hAnsi="Times New Roman" w:cs="Times New Roman"/>
          <w:sz w:val="28"/>
          <w:szCs w:val="28"/>
        </w:rPr>
        <w:t xml:space="preserve"> </w:t>
      </w:r>
      <w:r w:rsidR="0008456B" w:rsidRPr="000A45E7">
        <w:rPr>
          <w:rFonts w:ascii="Times New Roman" w:hAnsi="Times New Roman" w:cs="Times New Roman"/>
          <w:sz w:val="28"/>
          <w:szCs w:val="28"/>
        </w:rPr>
        <w:t>бесед, семинаров и тренингов в очной и/или дистанционной форме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56B" w:rsidRPr="000A45E7">
        <w:rPr>
          <w:rFonts w:ascii="Times New Roman" w:hAnsi="Times New Roman" w:cs="Times New Roman"/>
          <w:sz w:val="28"/>
          <w:szCs w:val="28"/>
        </w:rPr>
        <w:t>вопросам формирования нетерпимого отношения к проявлениям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56B" w:rsidRPr="000A45E7">
        <w:rPr>
          <w:rFonts w:ascii="Times New Roman" w:hAnsi="Times New Roman" w:cs="Times New Roman"/>
          <w:sz w:val="28"/>
          <w:szCs w:val="28"/>
        </w:rPr>
        <w:t>коррупции.</w:t>
      </w:r>
    </w:p>
    <w:p w:rsidR="00097888" w:rsidRPr="000A45E7" w:rsidRDefault="000A45E7" w:rsidP="000A45E7">
      <w:pPr>
        <w:pStyle w:val="a5"/>
        <w:numPr>
          <w:ilvl w:val="3"/>
          <w:numId w:val="2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456B" w:rsidRPr="000A45E7">
        <w:rPr>
          <w:rFonts w:ascii="Times New Roman" w:hAnsi="Times New Roman" w:cs="Times New Roman"/>
          <w:sz w:val="28"/>
          <w:szCs w:val="28"/>
        </w:rPr>
        <w:t>Фонд проводит вв</w:t>
      </w:r>
      <w:r w:rsidR="003B662B" w:rsidRPr="000A45E7">
        <w:rPr>
          <w:rFonts w:ascii="Times New Roman" w:hAnsi="Times New Roman" w:cs="Times New Roman"/>
          <w:sz w:val="28"/>
          <w:szCs w:val="28"/>
        </w:rPr>
        <w:t>одный инструктаж по положениям</w:t>
      </w:r>
      <w:r w:rsidR="003B662B" w:rsidRPr="000A45E7">
        <w:rPr>
          <w:rFonts w:ascii="Times New Roman" w:hAnsi="Times New Roman" w:cs="Times New Roman"/>
          <w:sz w:val="28"/>
          <w:szCs w:val="28"/>
        </w:rPr>
        <w:br/>
        <w:t>а</w:t>
      </w:r>
      <w:r w:rsidR="0008456B" w:rsidRPr="000A45E7">
        <w:rPr>
          <w:rFonts w:ascii="Times New Roman" w:hAnsi="Times New Roman" w:cs="Times New Roman"/>
          <w:sz w:val="28"/>
          <w:szCs w:val="28"/>
        </w:rPr>
        <w:t>нтикоррупционной политики Фонда и связанных с ней документов – для</w:t>
      </w:r>
      <w:r w:rsidR="00722F4E" w:rsidRPr="000A45E7">
        <w:rPr>
          <w:rFonts w:ascii="Times New Roman" w:hAnsi="Times New Roman" w:cs="Times New Roman"/>
          <w:sz w:val="28"/>
          <w:szCs w:val="28"/>
        </w:rPr>
        <w:t xml:space="preserve"> </w:t>
      </w:r>
      <w:r w:rsidR="0008456B" w:rsidRPr="000A45E7">
        <w:rPr>
          <w:rFonts w:ascii="Times New Roman" w:hAnsi="Times New Roman" w:cs="Times New Roman"/>
          <w:sz w:val="28"/>
          <w:szCs w:val="28"/>
        </w:rPr>
        <w:t>всех вновь принятых работников Фонда.</w:t>
      </w:r>
    </w:p>
    <w:p w:rsidR="00097888" w:rsidRDefault="0008456B" w:rsidP="003C79A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456B">
        <w:rPr>
          <w:rFonts w:ascii="Times New Roman" w:hAnsi="Times New Roman" w:cs="Times New Roman"/>
          <w:b/>
          <w:bCs/>
          <w:sz w:val="28"/>
          <w:szCs w:val="28"/>
        </w:rPr>
        <w:t>3.2. В Фонде реализуются мероприятия стимулирующего</w:t>
      </w:r>
      <w:r w:rsidRPr="0008456B">
        <w:rPr>
          <w:rFonts w:ascii="Times New Roman" w:hAnsi="Times New Roman" w:cs="Times New Roman"/>
          <w:sz w:val="28"/>
          <w:szCs w:val="28"/>
        </w:rPr>
        <w:br/>
      </w:r>
      <w:r w:rsidRPr="0008456B">
        <w:rPr>
          <w:rFonts w:ascii="Times New Roman" w:hAnsi="Times New Roman" w:cs="Times New Roman"/>
          <w:b/>
          <w:bCs/>
          <w:sz w:val="28"/>
          <w:szCs w:val="28"/>
        </w:rPr>
        <w:t>характера.</w:t>
      </w:r>
    </w:p>
    <w:p w:rsidR="00097888" w:rsidRDefault="00097888" w:rsidP="003C79A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6B">
        <w:rPr>
          <w:rFonts w:ascii="Times New Roman" w:hAnsi="Times New Roman" w:cs="Times New Roman"/>
          <w:sz w:val="28"/>
          <w:szCs w:val="28"/>
        </w:rPr>
        <w:t xml:space="preserve"> </w:t>
      </w:r>
      <w:r w:rsidR="0008456B" w:rsidRPr="0008456B">
        <w:rPr>
          <w:rFonts w:ascii="Times New Roman" w:hAnsi="Times New Roman" w:cs="Times New Roman"/>
          <w:sz w:val="28"/>
          <w:szCs w:val="28"/>
        </w:rPr>
        <w:t>3.2.1. Фонд заявляет о том, что ни один работник не будет</w:t>
      </w:r>
      <w:r w:rsidR="0008456B" w:rsidRPr="0008456B">
        <w:rPr>
          <w:rFonts w:ascii="Times New Roman" w:hAnsi="Times New Roman" w:cs="Times New Roman"/>
          <w:sz w:val="28"/>
          <w:szCs w:val="28"/>
        </w:rPr>
        <w:br/>
        <w:t>подвергнут санкциям (в том числе уволен, понижен в должности, лишен</w:t>
      </w:r>
      <w:r w:rsidR="0008456B" w:rsidRPr="0008456B">
        <w:rPr>
          <w:rFonts w:ascii="Times New Roman" w:hAnsi="Times New Roman" w:cs="Times New Roman"/>
          <w:sz w:val="28"/>
          <w:szCs w:val="28"/>
        </w:rPr>
        <w:br/>
        <w:t>премии), если он сообщил о предполагаемом факте коррупции, либо если</w:t>
      </w:r>
      <w:r w:rsidR="0008456B" w:rsidRPr="0008456B">
        <w:rPr>
          <w:rFonts w:ascii="Times New Roman" w:hAnsi="Times New Roman" w:cs="Times New Roman"/>
          <w:sz w:val="28"/>
          <w:szCs w:val="28"/>
        </w:rPr>
        <w:br/>
        <w:t>он отказался дать взятку, совершить коммерческий подкуп или оказать</w:t>
      </w:r>
      <w:r w:rsidR="0008456B" w:rsidRPr="0008456B">
        <w:rPr>
          <w:rFonts w:ascii="Times New Roman" w:hAnsi="Times New Roman" w:cs="Times New Roman"/>
          <w:sz w:val="28"/>
          <w:szCs w:val="28"/>
        </w:rPr>
        <w:br/>
        <w:t>посредничество во взяточничестве, даже если в результате такого отказа у</w:t>
      </w:r>
      <w:r w:rsidR="0008456B" w:rsidRPr="0008456B">
        <w:rPr>
          <w:rFonts w:ascii="Times New Roman" w:hAnsi="Times New Roman" w:cs="Times New Roman"/>
          <w:sz w:val="28"/>
          <w:szCs w:val="28"/>
        </w:rPr>
        <w:br/>
        <w:t>Фонда возникли, в том числе, упущенная выгода или не были получены</w:t>
      </w:r>
      <w:r w:rsidR="0008456B" w:rsidRPr="0008456B">
        <w:rPr>
          <w:rFonts w:ascii="Times New Roman" w:hAnsi="Times New Roman" w:cs="Times New Roman"/>
          <w:sz w:val="28"/>
          <w:szCs w:val="28"/>
        </w:rPr>
        <w:br/>
        <w:t>коммерческие и конкурентные преимущества.</w:t>
      </w:r>
    </w:p>
    <w:p w:rsidR="00097888" w:rsidRDefault="00097888" w:rsidP="003C79A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6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8456B" w:rsidRPr="0008456B">
        <w:rPr>
          <w:rFonts w:ascii="Times New Roman" w:hAnsi="Times New Roman" w:cs="Times New Roman"/>
          <w:sz w:val="28"/>
          <w:szCs w:val="28"/>
        </w:rPr>
        <w:t>3.2.2. Фонд стимулирует работников за предоставление</w:t>
      </w:r>
      <w:r w:rsidR="0008456B" w:rsidRPr="0008456B">
        <w:rPr>
          <w:rFonts w:ascii="Times New Roman" w:hAnsi="Times New Roman" w:cs="Times New Roman"/>
          <w:sz w:val="28"/>
          <w:szCs w:val="28"/>
        </w:rPr>
        <w:br/>
      </w:r>
      <w:r w:rsidRPr="0008456B">
        <w:rPr>
          <w:rFonts w:ascii="Times New Roman" w:hAnsi="Times New Roman" w:cs="Times New Roman"/>
          <w:sz w:val="28"/>
          <w:szCs w:val="28"/>
        </w:rPr>
        <w:t>подтверждённой</w:t>
      </w:r>
      <w:r w:rsidR="0008456B" w:rsidRPr="0008456B">
        <w:rPr>
          <w:rFonts w:ascii="Times New Roman" w:hAnsi="Times New Roman" w:cs="Times New Roman"/>
          <w:sz w:val="28"/>
          <w:szCs w:val="28"/>
        </w:rPr>
        <w:t xml:space="preserve"> информации о коррупционных проявлениях в Фонде.</w:t>
      </w:r>
    </w:p>
    <w:p w:rsidR="00097888" w:rsidRDefault="00097888" w:rsidP="003C79A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6B">
        <w:rPr>
          <w:rFonts w:ascii="Times New Roman" w:hAnsi="Times New Roman" w:cs="Times New Roman"/>
          <w:sz w:val="28"/>
          <w:szCs w:val="28"/>
        </w:rPr>
        <w:t xml:space="preserve"> </w:t>
      </w:r>
      <w:r w:rsidR="0008456B" w:rsidRPr="0008456B">
        <w:rPr>
          <w:rFonts w:ascii="Times New Roman" w:hAnsi="Times New Roman" w:cs="Times New Roman"/>
          <w:sz w:val="28"/>
          <w:szCs w:val="28"/>
        </w:rPr>
        <w:t xml:space="preserve">3.2.3. Фонд требует </w:t>
      </w:r>
      <w:r w:rsidR="003B662B">
        <w:rPr>
          <w:rFonts w:ascii="Times New Roman" w:hAnsi="Times New Roman" w:cs="Times New Roman"/>
          <w:sz w:val="28"/>
          <w:szCs w:val="28"/>
        </w:rPr>
        <w:t>от своих работников соблюдения</w:t>
      </w:r>
      <w:r w:rsidR="003B662B">
        <w:rPr>
          <w:rFonts w:ascii="Times New Roman" w:hAnsi="Times New Roman" w:cs="Times New Roman"/>
          <w:sz w:val="28"/>
          <w:szCs w:val="28"/>
        </w:rPr>
        <w:br/>
        <w:t>а</w:t>
      </w:r>
      <w:r w:rsidR="0008456B" w:rsidRPr="0008456B">
        <w:rPr>
          <w:rFonts w:ascii="Times New Roman" w:hAnsi="Times New Roman" w:cs="Times New Roman"/>
          <w:sz w:val="28"/>
          <w:szCs w:val="28"/>
        </w:rPr>
        <w:t>нтикоррупционной политики Фонда, информируя их о ключевых</w:t>
      </w:r>
      <w:r w:rsidR="0008456B" w:rsidRPr="0008456B">
        <w:rPr>
          <w:rFonts w:ascii="Times New Roman" w:hAnsi="Times New Roman" w:cs="Times New Roman"/>
          <w:sz w:val="28"/>
          <w:szCs w:val="28"/>
        </w:rPr>
        <w:br/>
        <w:t xml:space="preserve">принципах, требованиях и санкциях за нарушения. Все работники </w:t>
      </w:r>
      <w:r w:rsidR="003B662B">
        <w:rPr>
          <w:rFonts w:ascii="Times New Roman" w:hAnsi="Times New Roman" w:cs="Times New Roman"/>
          <w:sz w:val="28"/>
          <w:szCs w:val="28"/>
        </w:rPr>
        <w:t>Фонда</w:t>
      </w:r>
      <w:r w:rsidR="003B662B">
        <w:rPr>
          <w:rFonts w:ascii="Times New Roman" w:hAnsi="Times New Roman" w:cs="Times New Roman"/>
          <w:sz w:val="28"/>
          <w:szCs w:val="28"/>
        </w:rPr>
        <w:br/>
        <w:t>должны руководствоваться а</w:t>
      </w:r>
      <w:r w:rsidR="0008456B" w:rsidRPr="0008456B">
        <w:rPr>
          <w:rFonts w:ascii="Times New Roman" w:hAnsi="Times New Roman" w:cs="Times New Roman"/>
          <w:sz w:val="28"/>
          <w:szCs w:val="28"/>
        </w:rPr>
        <w:t>нтикоррупционной политикой Фонда и</w:t>
      </w:r>
      <w:r w:rsidR="0008456B" w:rsidRPr="0008456B">
        <w:rPr>
          <w:rFonts w:ascii="Times New Roman" w:hAnsi="Times New Roman" w:cs="Times New Roman"/>
          <w:sz w:val="28"/>
          <w:szCs w:val="28"/>
        </w:rPr>
        <w:br/>
        <w:t>неукоснительно соблюдать ее принципы и требования. С каждым</w:t>
      </w:r>
      <w:r w:rsidR="0008456B" w:rsidRPr="0008456B">
        <w:rPr>
          <w:rFonts w:ascii="Times New Roman" w:hAnsi="Times New Roman" w:cs="Times New Roman"/>
          <w:sz w:val="28"/>
          <w:szCs w:val="28"/>
        </w:rPr>
        <w:br/>
        <w:t>работником Фонда в обязательном порядке подписывается обязательство</w:t>
      </w:r>
      <w:r w:rsidR="0008456B" w:rsidRPr="0008456B">
        <w:rPr>
          <w:rFonts w:ascii="Times New Roman" w:hAnsi="Times New Roman" w:cs="Times New Roman"/>
          <w:sz w:val="28"/>
          <w:szCs w:val="28"/>
        </w:rPr>
        <w:br/>
        <w:t>(соглашение) о соб</w:t>
      </w:r>
      <w:r w:rsidR="003B662B">
        <w:rPr>
          <w:rFonts w:ascii="Times New Roman" w:hAnsi="Times New Roman" w:cs="Times New Roman"/>
          <w:sz w:val="28"/>
          <w:szCs w:val="28"/>
        </w:rPr>
        <w:t>людения принципов и требований а</w:t>
      </w:r>
      <w:r w:rsidR="0008456B" w:rsidRPr="0008456B">
        <w:rPr>
          <w:rFonts w:ascii="Times New Roman" w:hAnsi="Times New Roman" w:cs="Times New Roman"/>
          <w:sz w:val="28"/>
          <w:szCs w:val="28"/>
        </w:rPr>
        <w:t>нтикоррупционной</w:t>
      </w:r>
      <w:r w:rsidR="00A73C2B">
        <w:rPr>
          <w:rFonts w:ascii="Times New Roman" w:hAnsi="Times New Roman" w:cs="Times New Roman"/>
          <w:sz w:val="28"/>
          <w:szCs w:val="28"/>
        </w:rPr>
        <w:t xml:space="preserve"> </w:t>
      </w:r>
      <w:r w:rsidR="0008456B" w:rsidRPr="0008456B">
        <w:rPr>
          <w:rFonts w:ascii="Times New Roman" w:hAnsi="Times New Roman" w:cs="Times New Roman"/>
          <w:sz w:val="28"/>
          <w:szCs w:val="28"/>
        </w:rPr>
        <w:t>политики Фонда и норм антикоррупционного законодательства при</w:t>
      </w:r>
      <w:r w:rsidR="00A73C2B">
        <w:rPr>
          <w:rFonts w:ascii="Times New Roman" w:hAnsi="Times New Roman" w:cs="Times New Roman"/>
          <w:sz w:val="28"/>
          <w:szCs w:val="28"/>
        </w:rPr>
        <w:t xml:space="preserve"> </w:t>
      </w:r>
      <w:r w:rsidR="0008456B" w:rsidRPr="0008456B">
        <w:rPr>
          <w:rFonts w:ascii="Times New Roman" w:hAnsi="Times New Roman" w:cs="Times New Roman"/>
          <w:sz w:val="28"/>
          <w:szCs w:val="28"/>
        </w:rPr>
        <w:t>заключении трудового договора.</w:t>
      </w:r>
    </w:p>
    <w:p w:rsidR="00097888" w:rsidRDefault="00097888" w:rsidP="003C79A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6B">
        <w:rPr>
          <w:rFonts w:ascii="Times New Roman" w:hAnsi="Times New Roman" w:cs="Times New Roman"/>
          <w:sz w:val="28"/>
          <w:szCs w:val="28"/>
        </w:rPr>
        <w:t xml:space="preserve"> </w:t>
      </w:r>
      <w:r w:rsidR="0008456B" w:rsidRPr="0008456B">
        <w:rPr>
          <w:rFonts w:ascii="Times New Roman" w:hAnsi="Times New Roman" w:cs="Times New Roman"/>
          <w:sz w:val="28"/>
          <w:szCs w:val="28"/>
        </w:rPr>
        <w:t>3.2.4. Соблюдение работниками Фонда принципов и требов</w:t>
      </w:r>
      <w:r w:rsidR="003B662B">
        <w:rPr>
          <w:rFonts w:ascii="Times New Roman" w:hAnsi="Times New Roman" w:cs="Times New Roman"/>
          <w:sz w:val="28"/>
          <w:szCs w:val="28"/>
        </w:rPr>
        <w:t>аний</w:t>
      </w:r>
      <w:r w:rsidR="003B662B">
        <w:rPr>
          <w:rFonts w:ascii="Times New Roman" w:hAnsi="Times New Roman" w:cs="Times New Roman"/>
          <w:sz w:val="28"/>
          <w:szCs w:val="28"/>
        </w:rPr>
        <w:br/>
        <w:t>а</w:t>
      </w:r>
      <w:r w:rsidR="0008456B" w:rsidRPr="0008456B">
        <w:rPr>
          <w:rFonts w:ascii="Times New Roman" w:hAnsi="Times New Roman" w:cs="Times New Roman"/>
          <w:sz w:val="28"/>
          <w:szCs w:val="28"/>
        </w:rPr>
        <w:t>нтикоррупционной политики Фонда учитывается при формировании</w:t>
      </w:r>
      <w:r w:rsidR="0008456B" w:rsidRPr="0008456B">
        <w:rPr>
          <w:rFonts w:ascii="Times New Roman" w:hAnsi="Times New Roman" w:cs="Times New Roman"/>
          <w:sz w:val="28"/>
          <w:szCs w:val="28"/>
        </w:rPr>
        <w:br/>
        <w:t>кадрового резерва для выдвижения на вышестоящие должности.</w:t>
      </w:r>
    </w:p>
    <w:p w:rsidR="00097888" w:rsidRDefault="00097888" w:rsidP="003C79A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4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456B" w:rsidRPr="0008456B">
        <w:rPr>
          <w:rFonts w:ascii="Times New Roman" w:hAnsi="Times New Roman" w:cs="Times New Roman"/>
          <w:b/>
          <w:bCs/>
          <w:sz w:val="28"/>
          <w:szCs w:val="28"/>
        </w:rPr>
        <w:t>4. Ответственность</w:t>
      </w:r>
    </w:p>
    <w:p w:rsidR="00097888" w:rsidRDefault="0008456B" w:rsidP="003C79A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6B">
        <w:rPr>
          <w:rFonts w:ascii="Times New Roman" w:hAnsi="Times New Roman" w:cs="Times New Roman"/>
          <w:sz w:val="28"/>
          <w:szCs w:val="28"/>
        </w:rPr>
        <w:t>4.1. Генеральный директор, заместители ген</w:t>
      </w:r>
      <w:r w:rsidR="00A73C2B">
        <w:rPr>
          <w:rFonts w:ascii="Times New Roman" w:hAnsi="Times New Roman" w:cs="Times New Roman"/>
          <w:sz w:val="28"/>
          <w:szCs w:val="28"/>
        </w:rPr>
        <w:t>ерального директора и</w:t>
      </w:r>
      <w:r w:rsidR="00A73C2B">
        <w:rPr>
          <w:rFonts w:ascii="Times New Roman" w:hAnsi="Times New Roman" w:cs="Times New Roman"/>
          <w:sz w:val="28"/>
          <w:szCs w:val="28"/>
        </w:rPr>
        <w:br/>
        <w:t xml:space="preserve">работники </w:t>
      </w:r>
      <w:r w:rsidRPr="0008456B">
        <w:rPr>
          <w:rFonts w:ascii="Times New Roman" w:hAnsi="Times New Roman" w:cs="Times New Roman"/>
          <w:sz w:val="28"/>
          <w:szCs w:val="28"/>
        </w:rPr>
        <w:t>Фонда независимо от</w:t>
      </w:r>
      <w:r w:rsidR="00A73C2B">
        <w:rPr>
          <w:rFonts w:ascii="Times New Roman" w:hAnsi="Times New Roman" w:cs="Times New Roman"/>
          <w:sz w:val="28"/>
          <w:szCs w:val="28"/>
        </w:rPr>
        <w:t xml:space="preserve"> </w:t>
      </w:r>
      <w:r w:rsidRPr="0008456B">
        <w:rPr>
          <w:rFonts w:ascii="Times New Roman" w:hAnsi="Times New Roman" w:cs="Times New Roman"/>
          <w:sz w:val="28"/>
          <w:szCs w:val="28"/>
        </w:rPr>
        <w:t>занимаемой должности, несут ответственность за соблюдение принципов и</w:t>
      </w:r>
      <w:r w:rsidR="00097888">
        <w:rPr>
          <w:rFonts w:ascii="Times New Roman" w:hAnsi="Times New Roman" w:cs="Times New Roman"/>
          <w:sz w:val="28"/>
          <w:szCs w:val="28"/>
        </w:rPr>
        <w:t xml:space="preserve"> </w:t>
      </w:r>
      <w:r w:rsidR="003B662B">
        <w:rPr>
          <w:rFonts w:ascii="Times New Roman" w:hAnsi="Times New Roman" w:cs="Times New Roman"/>
          <w:sz w:val="28"/>
          <w:szCs w:val="28"/>
        </w:rPr>
        <w:t>требований а</w:t>
      </w:r>
      <w:r w:rsidRPr="0008456B">
        <w:rPr>
          <w:rFonts w:ascii="Times New Roman" w:hAnsi="Times New Roman" w:cs="Times New Roman"/>
          <w:sz w:val="28"/>
          <w:szCs w:val="28"/>
        </w:rPr>
        <w:t>нтикоррупционной политики Фонда, а также за действия</w:t>
      </w:r>
      <w:r w:rsidRPr="0008456B">
        <w:rPr>
          <w:rFonts w:ascii="Times New Roman" w:hAnsi="Times New Roman" w:cs="Times New Roman"/>
          <w:sz w:val="28"/>
          <w:szCs w:val="28"/>
        </w:rPr>
        <w:br/>
        <w:t>(бездействие) подчиненных им лиц, нарушающих эти принципы и</w:t>
      </w:r>
      <w:r w:rsidRPr="0008456B">
        <w:rPr>
          <w:rFonts w:ascii="Times New Roman" w:hAnsi="Times New Roman" w:cs="Times New Roman"/>
          <w:sz w:val="28"/>
          <w:szCs w:val="28"/>
        </w:rPr>
        <w:br/>
        <w:t>требования.</w:t>
      </w:r>
    </w:p>
    <w:p w:rsidR="00097888" w:rsidRDefault="00097888" w:rsidP="003C79A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6B">
        <w:rPr>
          <w:rFonts w:ascii="Times New Roman" w:hAnsi="Times New Roman" w:cs="Times New Roman"/>
          <w:sz w:val="28"/>
          <w:szCs w:val="28"/>
        </w:rPr>
        <w:t xml:space="preserve"> </w:t>
      </w:r>
      <w:r w:rsidR="0008456B" w:rsidRPr="0008456B">
        <w:rPr>
          <w:rFonts w:ascii="Times New Roman" w:hAnsi="Times New Roman" w:cs="Times New Roman"/>
          <w:sz w:val="28"/>
          <w:szCs w:val="28"/>
        </w:rPr>
        <w:t>4.2. К мерам ответственности за коррупционные проявления в Фонде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56B" w:rsidRPr="0008456B">
        <w:rPr>
          <w:rFonts w:ascii="Times New Roman" w:hAnsi="Times New Roman" w:cs="Times New Roman"/>
          <w:sz w:val="28"/>
          <w:szCs w:val="28"/>
        </w:rPr>
        <w:t>относятся: меры уголовной, административной и дисциплинарной</w:t>
      </w:r>
      <w:r w:rsidR="0008456B" w:rsidRPr="0008456B">
        <w:rPr>
          <w:rFonts w:ascii="Times New Roman" w:hAnsi="Times New Roman" w:cs="Times New Roman"/>
          <w:sz w:val="28"/>
          <w:szCs w:val="28"/>
        </w:rPr>
        <w:br/>
        <w:t>ответственности в соответствии с законодательством Российской</w:t>
      </w:r>
      <w:r w:rsidR="0008456B" w:rsidRPr="0008456B">
        <w:rPr>
          <w:rFonts w:ascii="Times New Roman" w:hAnsi="Times New Roman" w:cs="Times New Roman"/>
          <w:sz w:val="28"/>
          <w:szCs w:val="28"/>
        </w:rPr>
        <w:br/>
        <w:t>Федерации и меры корпоративного воздействия в соответствии с</w:t>
      </w:r>
      <w:r w:rsidR="0008456B" w:rsidRPr="0008456B">
        <w:rPr>
          <w:rFonts w:ascii="Times New Roman" w:hAnsi="Times New Roman" w:cs="Times New Roman"/>
          <w:sz w:val="28"/>
          <w:szCs w:val="28"/>
        </w:rPr>
        <w:br/>
        <w:t>правовыми актами Фонда.</w:t>
      </w:r>
    </w:p>
    <w:p w:rsidR="00097888" w:rsidRDefault="00097888" w:rsidP="003C79A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88">
        <w:rPr>
          <w:rFonts w:ascii="Times New Roman" w:hAnsi="Times New Roman" w:cs="Times New Roman"/>
          <w:sz w:val="28"/>
          <w:szCs w:val="28"/>
        </w:rPr>
        <w:t>4.3. Фонд вправе проводить служебные проверки по каждому</w:t>
      </w:r>
      <w:r w:rsidRPr="00097888">
        <w:rPr>
          <w:rFonts w:ascii="Times New Roman" w:hAnsi="Times New Roman" w:cs="Times New Roman"/>
          <w:sz w:val="28"/>
          <w:szCs w:val="28"/>
        </w:rPr>
        <w:br/>
        <w:t>обоснованному подозрению или установленному факту коррупции в</w:t>
      </w:r>
      <w:r w:rsidRPr="00097888">
        <w:rPr>
          <w:rFonts w:ascii="Times New Roman" w:hAnsi="Times New Roman" w:cs="Times New Roman"/>
          <w:sz w:val="28"/>
          <w:szCs w:val="28"/>
        </w:rPr>
        <w:br/>
        <w:t>рамках, допустимых законодательством Российской Федерации.</w:t>
      </w:r>
    </w:p>
    <w:p w:rsidR="00097888" w:rsidRDefault="00097888" w:rsidP="003C79A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7888">
        <w:rPr>
          <w:rFonts w:ascii="Times New Roman" w:hAnsi="Times New Roman" w:cs="Times New Roman"/>
          <w:b/>
          <w:bCs/>
          <w:sz w:val="28"/>
          <w:szCs w:val="28"/>
        </w:rPr>
        <w:t xml:space="preserve"> 5. Внесение изменений</w:t>
      </w:r>
    </w:p>
    <w:p w:rsidR="00097888" w:rsidRDefault="00097888" w:rsidP="00097888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88">
        <w:rPr>
          <w:rFonts w:ascii="Times New Roman" w:hAnsi="Times New Roman" w:cs="Times New Roman"/>
          <w:sz w:val="28"/>
          <w:szCs w:val="28"/>
        </w:rPr>
        <w:lastRenderedPageBreak/>
        <w:t>При выявлении недо</w:t>
      </w:r>
      <w:r w:rsidR="003B662B">
        <w:rPr>
          <w:rFonts w:ascii="Times New Roman" w:hAnsi="Times New Roman" w:cs="Times New Roman"/>
          <w:sz w:val="28"/>
          <w:szCs w:val="28"/>
        </w:rPr>
        <w:t>статочно эффективных положений</w:t>
      </w:r>
      <w:r w:rsidR="003B662B">
        <w:rPr>
          <w:rFonts w:ascii="Times New Roman" w:hAnsi="Times New Roman" w:cs="Times New Roman"/>
          <w:sz w:val="28"/>
          <w:szCs w:val="28"/>
        </w:rPr>
        <w:br/>
        <w:t>а</w:t>
      </w:r>
      <w:r w:rsidRPr="00097888">
        <w:rPr>
          <w:rFonts w:ascii="Times New Roman" w:hAnsi="Times New Roman" w:cs="Times New Roman"/>
          <w:sz w:val="28"/>
          <w:szCs w:val="28"/>
        </w:rPr>
        <w:t>нтикоррупционной политики Фонда либо при изменении требований</w:t>
      </w:r>
      <w:r w:rsidRPr="00097888">
        <w:rPr>
          <w:rFonts w:ascii="Times New Roman" w:hAnsi="Times New Roman" w:cs="Times New Roman"/>
          <w:sz w:val="28"/>
          <w:szCs w:val="28"/>
        </w:rPr>
        <w:br/>
        <w:t>применимого законодательства Российской Федерации, Фонд организует</w:t>
      </w:r>
      <w:r w:rsidRPr="00097888">
        <w:rPr>
          <w:rFonts w:ascii="Times New Roman" w:hAnsi="Times New Roman" w:cs="Times New Roman"/>
          <w:sz w:val="28"/>
          <w:szCs w:val="28"/>
        </w:rPr>
        <w:br/>
        <w:t>выработку и реализацию плана действий по актуализации</w:t>
      </w:r>
      <w:r w:rsidR="003B662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нтикоррупционной политики Фонда.</w:t>
      </w:r>
    </w:p>
    <w:sectPr w:rsidR="00097888" w:rsidSect="00AD315C">
      <w:pgSz w:w="11906" w:h="16838"/>
      <w:pgMar w:top="851" w:right="1276" w:bottom="851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6B2"/>
    <w:multiLevelType w:val="hybridMultilevel"/>
    <w:tmpl w:val="49B28C9C"/>
    <w:lvl w:ilvl="0" w:tplc="E1F8A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F58"/>
    <w:multiLevelType w:val="hybridMultilevel"/>
    <w:tmpl w:val="946C5CEA"/>
    <w:lvl w:ilvl="0" w:tplc="10D04DC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FF38C5"/>
    <w:multiLevelType w:val="hybridMultilevel"/>
    <w:tmpl w:val="27AEC1C0"/>
    <w:lvl w:ilvl="0" w:tplc="E1F8A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4E01"/>
    <w:multiLevelType w:val="hybridMultilevel"/>
    <w:tmpl w:val="A5B464DC"/>
    <w:lvl w:ilvl="0" w:tplc="E1F8A1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EC591C"/>
    <w:multiLevelType w:val="hybridMultilevel"/>
    <w:tmpl w:val="9CCE3102"/>
    <w:lvl w:ilvl="0" w:tplc="E1F8A1F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CD01D96"/>
    <w:multiLevelType w:val="multilevel"/>
    <w:tmpl w:val="5A54E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3.1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F074DE"/>
    <w:multiLevelType w:val="hybridMultilevel"/>
    <w:tmpl w:val="997A710C"/>
    <w:lvl w:ilvl="0" w:tplc="E1F8A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927EA"/>
    <w:multiLevelType w:val="hybridMultilevel"/>
    <w:tmpl w:val="C95A27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E216210"/>
    <w:multiLevelType w:val="hybridMultilevel"/>
    <w:tmpl w:val="7E84239C"/>
    <w:lvl w:ilvl="0" w:tplc="E1F8A1F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2E8618D2"/>
    <w:multiLevelType w:val="hybridMultilevel"/>
    <w:tmpl w:val="CFAEF248"/>
    <w:lvl w:ilvl="0" w:tplc="E1F8A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F5A83"/>
    <w:multiLevelType w:val="hybridMultilevel"/>
    <w:tmpl w:val="E98C5B66"/>
    <w:lvl w:ilvl="0" w:tplc="10D04D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87DD0"/>
    <w:multiLevelType w:val="hybridMultilevel"/>
    <w:tmpl w:val="DAB28264"/>
    <w:lvl w:ilvl="0" w:tplc="E1F8A1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8780509"/>
    <w:multiLevelType w:val="hybridMultilevel"/>
    <w:tmpl w:val="9ACAC854"/>
    <w:lvl w:ilvl="0" w:tplc="E1F8A1F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3F6D07C8"/>
    <w:multiLevelType w:val="hybridMultilevel"/>
    <w:tmpl w:val="5EA2D184"/>
    <w:lvl w:ilvl="0" w:tplc="E1F8A1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BE5FA1"/>
    <w:multiLevelType w:val="hybridMultilevel"/>
    <w:tmpl w:val="DA9E5926"/>
    <w:lvl w:ilvl="0" w:tplc="E1F8A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5750C"/>
    <w:multiLevelType w:val="hybridMultilevel"/>
    <w:tmpl w:val="20C2352C"/>
    <w:lvl w:ilvl="0" w:tplc="E1F8A1F8">
      <w:start w:val="1"/>
      <w:numFmt w:val="bullet"/>
      <w:lvlText w:val="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6">
    <w:nsid w:val="4B873BEE"/>
    <w:multiLevelType w:val="hybridMultilevel"/>
    <w:tmpl w:val="9EB629EC"/>
    <w:lvl w:ilvl="0" w:tplc="E1F8A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23C18"/>
    <w:multiLevelType w:val="hybridMultilevel"/>
    <w:tmpl w:val="29142B72"/>
    <w:lvl w:ilvl="0" w:tplc="E1F8A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65167"/>
    <w:multiLevelType w:val="hybridMultilevel"/>
    <w:tmpl w:val="48042A5C"/>
    <w:lvl w:ilvl="0" w:tplc="10D04DC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47F4B98"/>
    <w:multiLevelType w:val="hybridMultilevel"/>
    <w:tmpl w:val="F222CADE"/>
    <w:lvl w:ilvl="0" w:tplc="CDBEA978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0">
    <w:nsid w:val="588A6B03"/>
    <w:multiLevelType w:val="hybridMultilevel"/>
    <w:tmpl w:val="373A2A38"/>
    <w:lvl w:ilvl="0" w:tplc="E1F8A1F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92E066E"/>
    <w:multiLevelType w:val="hybridMultilevel"/>
    <w:tmpl w:val="DA2A3BE0"/>
    <w:lvl w:ilvl="0" w:tplc="E1F8A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E6AAD"/>
    <w:multiLevelType w:val="hybridMultilevel"/>
    <w:tmpl w:val="67546A10"/>
    <w:lvl w:ilvl="0" w:tplc="E1F8A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3578E"/>
    <w:multiLevelType w:val="hybridMultilevel"/>
    <w:tmpl w:val="43D6DDBA"/>
    <w:lvl w:ilvl="0" w:tplc="E1F8A1F8">
      <w:start w:val="1"/>
      <w:numFmt w:val="bullet"/>
      <w:lvlText w:val="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6"/>
  </w:num>
  <w:num w:numId="10">
    <w:abstractNumId w:val="2"/>
  </w:num>
  <w:num w:numId="11">
    <w:abstractNumId w:val="12"/>
  </w:num>
  <w:num w:numId="12">
    <w:abstractNumId w:val="3"/>
  </w:num>
  <w:num w:numId="13">
    <w:abstractNumId w:val="21"/>
  </w:num>
  <w:num w:numId="14">
    <w:abstractNumId w:val="23"/>
  </w:num>
  <w:num w:numId="15">
    <w:abstractNumId w:val="13"/>
  </w:num>
  <w:num w:numId="16">
    <w:abstractNumId w:val="19"/>
  </w:num>
  <w:num w:numId="17">
    <w:abstractNumId w:val="22"/>
  </w:num>
  <w:num w:numId="18">
    <w:abstractNumId w:val="14"/>
  </w:num>
  <w:num w:numId="19">
    <w:abstractNumId w:val="17"/>
  </w:num>
  <w:num w:numId="20">
    <w:abstractNumId w:val="4"/>
  </w:num>
  <w:num w:numId="21">
    <w:abstractNumId w:val="15"/>
  </w:num>
  <w:num w:numId="22">
    <w:abstractNumId w:val="11"/>
  </w:num>
  <w:num w:numId="23">
    <w:abstractNumId w:val="20"/>
  </w:num>
  <w:num w:numId="24">
    <w:abstractNumId w:val="5"/>
  </w:num>
  <w:num w:numId="25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none"/>
        <w:lvlText w:val="3.1.2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3C"/>
    <w:rsid w:val="00023E1D"/>
    <w:rsid w:val="00026EB6"/>
    <w:rsid w:val="00070533"/>
    <w:rsid w:val="0008456B"/>
    <w:rsid w:val="00097888"/>
    <w:rsid w:val="000A45E7"/>
    <w:rsid w:val="00145046"/>
    <w:rsid w:val="001A5DF1"/>
    <w:rsid w:val="001B5377"/>
    <w:rsid w:val="00295D8A"/>
    <w:rsid w:val="002C443C"/>
    <w:rsid w:val="002F2F16"/>
    <w:rsid w:val="003B662B"/>
    <w:rsid w:val="003C79A5"/>
    <w:rsid w:val="00402B63"/>
    <w:rsid w:val="0040587B"/>
    <w:rsid w:val="0040704A"/>
    <w:rsid w:val="004B156A"/>
    <w:rsid w:val="004E7913"/>
    <w:rsid w:val="0053297F"/>
    <w:rsid w:val="005D4668"/>
    <w:rsid w:val="005E368F"/>
    <w:rsid w:val="0061768F"/>
    <w:rsid w:val="00714ED8"/>
    <w:rsid w:val="00722F4E"/>
    <w:rsid w:val="007321BF"/>
    <w:rsid w:val="007A382F"/>
    <w:rsid w:val="007C21CC"/>
    <w:rsid w:val="007F7212"/>
    <w:rsid w:val="0080150D"/>
    <w:rsid w:val="00841684"/>
    <w:rsid w:val="00885191"/>
    <w:rsid w:val="009010D8"/>
    <w:rsid w:val="00970C30"/>
    <w:rsid w:val="009C6A83"/>
    <w:rsid w:val="009D6526"/>
    <w:rsid w:val="00A32A59"/>
    <w:rsid w:val="00A626AB"/>
    <w:rsid w:val="00A73C2B"/>
    <w:rsid w:val="00AD315C"/>
    <w:rsid w:val="00AE4033"/>
    <w:rsid w:val="00AE5C76"/>
    <w:rsid w:val="00B9743D"/>
    <w:rsid w:val="00BA1C6C"/>
    <w:rsid w:val="00BC3686"/>
    <w:rsid w:val="00BD348B"/>
    <w:rsid w:val="00C05849"/>
    <w:rsid w:val="00C40F0B"/>
    <w:rsid w:val="00CC284E"/>
    <w:rsid w:val="00CD5492"/>
    <w:rsid w:val="00CF6330"/>
    <w:rsid w:val="00D3774D"/>
    <w:rsid w:val="00D45A1E"/>
    <w:rsid w:val="00D5312D"/>
    <w:rsid w:val="00D616EA"/>
    <w:rsid w:val="00D962CE"/>
    <w:rsid w:val="00DC753F"/>
    <w:rsid w:val="00DD2709"/>
    <w:rsid w:val="00F3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1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5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1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14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Ярославовна Сава</dc:creator>
  <cp:keywords/>
  <dc:description/>
  <cp:lastModifiedBy>Сава Юлия Ярославовна</cp:lastModifiedBy>
  <cp:revision>27</cp:revision>
  <cp:lastPrinted>2021-08-30T12:52:00Z</cp:lastPrinted>
  <dcterms:created xsi:type="dcterms:W3CDTF">2019-07-19T10:45:00Z</dcterms:created>
  <dcterms:modified xsi:type="dcterms:W3CDTF">2021-08-31T08:00:00Z</dcterms:modified>
</cp:coreProperties>
</file>