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0" w:rsidRDefault="001B546F" w:rsidP="003B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6520">
        <w:rPr>
          <w:rFonts w:ascii="Times New Roman" w:hAnsi="Times New Roman" w:cs="Times New Roman"/>
          <w:b/>
          <w:sz w:val="28"/>
          <w:szCs w:val="24"/>
        </w:rPr>
        <w:t xml:space="preserve">Практический семинар для </w:t>
      </w:r>
      <w:r w:rsidR="00147D4A" w:rsidRPr="00A56520">
        <w:rPr>
          <w:rFonts w:ascii="Times New Roman" w:hAnsi="Times New Roman" w:cs="Times New Roman"/>
          <w:b/>
          <w:sz w:val="28"/>
          <w:szCs w:val="24"/>
        </w:rPr>
        <w:t>поставщиков</w:t>
      </w:r>
    </w:p>
    <w:p w:rsidR="005C788F" w:rsidRPr="00A56520" w:rsidRDefault="001B546F" w:rsidP="003B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6520">
        <w:rPr>
          <w:rFonts w:ascii="Times New Roman" w:hAnsi="Times New Roman" w:cs="Times New Roman"/>
          <w:b/>
          <w:sz w:val="28"/>
          <w:szCs w:val="24"/>
        </w:rPr>
        <w:t>«</w:t>
      </w:r>
      <w:r w:rsidR="002A4FA7" w:rsidRPr="00A56520">
        <w:rPr>
          <w:rFonts w:ascii="Times New Roman" w:hAnsi="Times New Roman" w:cs="Times New Roman"/>
          <w:b/>
          <w:sz w:val="28"/>
          <w:szCs w:val="24"/>
        </w:rPr>
        <w:t>Обзор изменений в законодательстве о закупках 44-ФЗ и 223-ФЗ</w:t>
      </w:r>
      <w:r w:rsidRPr="00A56520">
        <w:rPr>
          <w:rFonts w:ascii="Times New Roman" w:hAnsi="Times New Roman" w:cs="Times New Roman"/>
          <w:b/>
          <w:sz w:val="28"/>
          <w:szCs w:val="24"/>
        </w:rPr>
        <w:t>»</w:t>
      </w:r>
    </w:p>
    <w:p w:rsidR="00E02C6E" w:rsidRPr="00A56520" w:rsidRDefault="00E02C6E" w:rsidP="003B5E65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:rsidR="00A56520" w:rsidRPr="00AF739F" w:rsidRDefault="00A56520" w:rsidP="003B5E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proofErr w:type="spellStart"/>
      <w:r w:rsidRPr="00AF739F">
        <w:rPr>
          <w:rFonts w:ascii="Times New Roman" w:hAnsi="Times New Roman" w:cs="Times New Roman"/>
          <w:spacing w:val="-4"/>
          <w:sz w:val="24"/>
          <w:szCs w:val="28"/>
        </w:rPr>
        <w:t>г</w:t>
      </w:r>
      <w:proofErr w:type="gramStart"/>
      <w:r w:rsidRPr="00AF739F">
        <w:rPr>
          <w:rFonts w:ascii="Times New Roman" w:hAnsi="Times New Roman" w:cs="Times New Roman"/>
          <w:spacing w:val="-4"/>
          <w:sz w:val="24"/>
          <w:szCs w:val="28"/>
        </w:rPr>
        <w:t>.Х</w:t>
      </w:r>
      <w:proofErr w:type="gramEnd"/>
      <w:r w:rsidRPr="00AF739F">
        <w:rPr>
          <w:rFonts w:ascii="Times New Roman" w:hAnsi="Times New Roman" w:cs="Times New Roman"/>
          <w:spacing w:val="-4"/>
          <w:sz w:val="24"/>
          <w:szCs w:val="28"/>
        </w:rPr>
        <w:t>анты-Мансийск</w:t>
      </w:r>
      <w:proofErr w:type="spellEnd"/>
      <w:r w:rsidRPr="00AF739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ab/>
      </w:r>
      <w:r w:rsidR="000F7287">
        <w:rPr>
          <w:rFonts w:ascii="Times New Roman" w:hAnsi="Times New Roman" w:cs="Times New Roman"/>
          <w:spacing w:val="-4"/>
          <w:sz w:val="24"/>
          <w:szCs w:val="28"/>
        </w:rPr>
        <w:t>30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AF739F">
        <w:rPr>
          <w:rFonts w:ascii="Times New Roman" w:hAnsi="Times New Roman" w:cs="Times New Roman"/>
          <w:spacing w:val="-4"/>
          <w:sz w:val="24"/>
          <w:szCs w:val="28"/>
        </w:rPr>
        <w:t>августа 2018</w:t>
      </w:r>
    </w:p>
    <w:p w:rsidR="00A56520" w:rsidRPr="00AF739F" w:rsidRDefault="00A56520" w:rsidP="003B5E65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color w:val="004F8A"/>
          <w:sz w:val="16"/>
          <w:szCs w:val="16"/>
        </w:rPr>
      </w:pPr>
    </w:p>
    <w:p w:rsidR="005C788F" w:rsidRPr="0018020F" w:rsidRDefault="005C788F" w:rsidP="003B5E65">
      <w:pPr>
        <w:pBdr>
          <w:bottom w:val="single" w:sz="8" w:space="1" w:color="004F8A"/>
        </w:pBdr>
        <w:spacing w:after="0" w:line="240" w:lineRule="auto"/>
        <w:jc w:val="both"/>
        <w:rPr>
          <w:rFonts w:ascii="Cambria" w:eastAsia="Batang" w:hAnsi="Cambria" w:cs="Times New Roman"/>
          <w:b/>
          <w:bCs/>
          <w:color w:val="004F8A"/>
          <w:sz w:val="12"/>
          <w:szCs w:val="12"/>
          <w:lang w:eastAsia="ru-RU"/>
        </w:rPr>
      </w:pPr>
    </w:p>
    <w:p w:rsidR="00585E1A" w:rsidRPr="00FB3626" w:rsidRDefault="00585E1A" w:rsidP="003B5E65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16"/>
          <w:szCs w:val="16"/>
          <w:lang w:eastAsia="ru-RU"/>
        </w:rPr>
      </w:pPr>
    </w:p>
    <w:p w:rsidR="00E02C6E" w:rsidRDefault="003B5E65" w:rsidP="003B5E65">
      <w:pPr>
        <w:spacing w:after="0" w:line="240" w:lineRule="auto"/>
        <w:jc w:val="both"/>
        <w:rPr>
          <w:rFonts w:ascii="Arial" w:eastAsia="Batang" w:hAnsi="Arial" w:cs="Arial"/>
          <w:bCs/>
          <w:color w:val="323E4F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4F8A"/>
          <w:sz w:val="16"/>
          <w:szCs w:val="16"/>
          <w:lang w:eastAsia="ru-RU"/>
        </w:rPr>
        <w:drawing>
          <wp:anchor distT="0" distB="0" distL="114300" distR="114300" simplePos="0" relativeHeight="251660800" behindDoc="1" locked="0" layoutInCell="1" allowOverlap="1" wp14:anchorId="0EE50773" wp14:editId="035B8340">
            <wp:simplePos x="0" y="0"/>
            <wp:positionH relativeFrom="column">
              <wp:posOffset>1200150</wp:posOffset>
            </wp:positionH>
            <wp:positionV relativeFrom="paragraph">
              <wp:posOffset>22860</wp:posOffset>
            </wp:positionV>
            <wp:extent cx="913765" cy="6858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МА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C6E">
        <w:rPr>
          <w:rFonts w:ascii="Cambria" w:eastAsia="Batang" w:hAnsi="Cambr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8C6D1C4" wp14:editId="2E6A29CA">
            <wp:simplePos x="0" y="0"/>
            <wp:positionH relativeFrom="column">
              <wp:posOffset>4352925</wp:posOffset>
            </wp:positionH>
            <wp:positionV relativeFrom="paragraph">
              <wp:posOffset>135255</wp:posOffset>
            </wp:positionV>
            <wp:extent cx="1447800" cy="4914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ЕЛ ЛОГ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9" t="23988" b="23688"/>
                    <a:stretch/>
                  </pic:blipFill>
                  <pic:spPr bwMode="auto">
                    <a:xfrm>
                      <a:off x="0" y="0"/>
                      <a:ext cx="144780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8F" w:rsidRDefault="005C788F" w:rsidP="003B5E65">
      <w:pPr>
        <w:spacing w:after="0" w:line="240" w:lineRule="auto"/>
        <w:jc w:val="both"/>
        <w:rPr>
          <w:rFonts w:ascii="Arial" w:eastAsia="Batang" w:hAnsi="Arial" w:cs="Arial"/>
          <w:bCs/>
          <w:color w:val="323E4F" w:themeColor="text2" w:themeShade="BF"/>
          <w:sz w:val="24"/>
          <w:szCs w:val="24"/>
          <w:lang w:eastAsia="ru-RU"/>
        </w:rPr>
      </w:pPr>
    </w:p>
    <w:p w:rsidR="005C788F" w:rsidRDefault="005C788F" w:rsidP="003B5E65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24"/>
          <w:szCs w:val="24"/>
          <w:lang w:eastAsia="ru-RU"/>
        </w:rPr>
      </w:pPr>
    </w:p>
    <w:p w:rsidR="00E02C6E" w:rsidRDefault="00E02C6E" w:rsidP="003B5E65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24"/>
          <w:szCs w:val="24"/>
          <w:lang w:eastAsia="ru-RU"/>
        </w:rPr>
      </w:pPr>
    </w:p>
    <w:p w:rsidR="005C788F" w:rsidRPr="00FB3626" w:rsidRDefault="005C788F" w:rsidP="003B5E65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16"/>
          <w:szCs w:val="16"/>
          <w:lang w:eastAsia="ru-RU"/>
        </w:rPr>
      </w:pPr>
    </w:p>
    <w:p w:rsidR="005C788F" w:rsidRPr="006F65C9" w:rsidRDefault="005C788F" w:rsidP="003B5E65">
      <w:pPr>
        <w:spacing w:after="0" w:line="240" w:lineRule="auto"/>
        <w:jc w:val="center"/>
        <w:rPr>
          <w:rFonts w:ascii="Cambria" w:eastAsia="Batang" w:hAnsi="Cambria" w:cs="Times New Roman"/>
          <w:b/>
          <w:sz w:val="8"/>
          <w:szCs w:val="8"/>
          <w:lang w:eastAsia="ru-RU"/>
        </w:rPr>
      </w:pPr>
    </w:p>
    <w:p w:rsidR="005C788F" w:rsidRPr="002A4FA7" w:rsidRDefault="005C788F" w:rsidP="003B5E65">
      <w:pPr>
        <w:shd w:val="clear" w:color="auto" w:fill="004F8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A7">
        <w:rPr>
          <w:rFonts w:ascii="Times New Roman" w:eastAsia="Batang" w:hAnsi="Times New Roman" w:cs="Times New Roman"/>
          <w:b/>
          <w:color w:val="FFFFFF" w:themeColor="background1"/>
          <w:sz w:val="28"/>
          <w:szCs w:val="28"/>
          <w:lang w:eastAsia="ru-RU"/>
        </w:rPr>
        <w:t>ПРОГРАММА</w:t>
      </w:r>
    </w:p>
    <w:p w:rsidR="005C788F" w:rsidRPr="00FB3626" w:rsidRDefault="005C788F" w:rsidP="003B5E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104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3798"/>
      </w:tblGrid>
      <w:tr w:rsidR="00603374" w:rsidRPr="00FB3626" w:rsidTr="008D39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603374" w:rsidP="003B5E65">
            <w:pPr>
              <w:rPr>
                <w:b/>
                <w:sz w:val="22"/>
                <w:szCs w:val="22"/>
              </w:rPr>
            </w:pP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09:30 – 10:00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603374" w:rsidP="003B5E65">
            <w:pPr>
              <w:rPr>
                <w:b/>
                <w:sz w:val="22"/>
                <w:szCs w:val="22"/>
              </w:rPr>
            </w:pPr>
            <w:r w:rsidRPr="00FB3626">
              <w:rPr>
                <w:b/>
                <w:color w:val="000000"/>
                <w:spacing w:val="-3"/>
                <w:sz w:val="22"/>
                <w:szCs w:val="22"/>
                <w:u w:color="000000"/>
              </w:rPr>
              <w:t>Регистрация участников семинара</w:t>
            </w:r>
          </w:p>
        </w:tc>
      </w:tr>
      <w:tr w:rsidR="0060337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603374" w:rsidP="003B5E65">
            <w:pPr>
              <w:rPr>
                <w:b/>
                <w:sz w:val="22"/>
                <w:szCs w:val="22"/>
              </w:rPr>
            </w:pP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10:00 – 10:15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603374" w:rsidP="003B5E65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FB3626">
              <w:rPr>
                <w:color w:val="000000"/>
                <w:spacing w:val="-3"/>
                <w:sz w:val="22"/>
                <w:szCs w:val="22"/>
                <w:u w:color="000000"/>
              </w:rPr>
              <w:t>Приветственное слово.</w:t>
            </w:r>
          </w:p>
          <w:p w:rsidR="00603374" w:rsidRPr="00FB3626" w:rsidRDefault="00603374" w:rsidP="003B5E65">
            <w:pPr>
              <w:rPr>
                <w:sz w:val="22"/>
                <w:szCs w:val="22"/>
              </w:rPr>
            </w:pPr>
            <w:r w:rsidRPr="00FB3626">
              <w:rPr>
                <w:color w:val="000000"/>
                <w:spacing w:val="-3"/>
                <w:sz w:val="22"/>
                <w:szCs w:val="22"/>
                <w:u w:color="000000"/>
              </w:rPr>
              <w:t>Открытие семинара.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E65" w:rsidRDefault="001F01D4" w:rsidP="00C70955">
            <w:pPr>
              <w:rPr>
                <w:sz w:val="22"/>
                <w:szCs w:val="22"/>
              </w:rPr>
            </w:pPr>
            <w:r w:rsidRPr="00C70955">
              <w:rPr>
                <w:b/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</w:t>
            </w:r>
            <w:r w:rsidR="003B5E65" w:rsidRPr="003B5E65">
              <w:rPr>
                <w:sz w:val="22"/>
                <w:szCs w:val="22"/>
              </w:rPr>
              <w:t>Фонда поддержки предпринимательства Югры</w:t>
            </w:r>
            <w:r w:rsidR="00C709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/ </w:t>
            </w:r>
          </w:p>
          <w:p w:rsidR="00603374" w:rsidRPr="00FB3626" w:rsidRDefault="001F01D4" w:rsidP="00C70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Департамента государственного заказа Ханты-Мансийского автономного округа – Югры </w:t>
            </w:r>
          </w:p>
        </w:tc>
      </w:tr>
      <w:tr w:rsidR="0060337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4A6592" w:rsidP="003B5E6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color="000000"/>
              </w:rPr>
              <w:t>10:15 – 1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="00603374"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 w:rsidR="0040328E">
              <w:rPr>
                <w:b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AD" w:rsidRPr="00BE5FAD" w:rsidRDefault="00BE5FAD" w:rsidP="003B5E65">
            <w:pPr>
              <w:rPr>
                <w:sz w:val="22"/>
                <w:szCs w:val="22"/>
              </w:rPr>
            </w:pPr>
            <w:r w:rsidRPr="00BE5FAD">
              <w:rPr>
                <w:sz w:val="22"/>
                <w:szCs w:val="22"/>
              </w:rPr>
              <w:t>Положение о закупках в рамках 223-ФЗ.</w:t>
            </w:r>
          </w:p>
          <w:p w:rsidR="00A65C43" w:rsidRDefault="00BE5FAD" w:rsidP="003B5E65">
            <w:pPr>
              <w:rPr>
                <w:sz w:val="22"/>
                <w:szCs w:val="22"/>
              </w:rPr>
            </w:pPr>
            <w:r w:rsidRPr="00BE5FAD">
              <w:rPr>
                <w:sz w:val="22"/>
                <w:szCs w:val="22"/>
              </w:rPr>
              <w:t xml:space="preserve">Порядок разработки и утверждения. </w:t>
            </w:r>
          </w:p>
          <w:p w:rsidR="00480C74" w:rsidRPr="003B5E65" w:rsidRDefault="00BE5FAD" w:rsidP="003B5E65">
            <w:pPr>
              <w:rPr>
                <w:sz w:val="22"/>
                <w:szCs w:val="22"/>
              </w:rPr>
            </w:pPr>
            <w:r w:rsidRPr="00BE5FAD">
              <w:rPr>
                <w:sz w:val="22"/>
                <w:szCs w:val="22"/>
              </w:rPr>
              <w:t>Основные особенности.</w:t>
            </w:r>
            <w:r w:rsidR="0040328E" w:rsidRPr="0040328E">
              <w:rPr>
                <w:sz w:val="22"/>
                <w:szCs w:val="22"/>
              </w:rPr>
              <w:t xml:space="preserve"> Частые ошибки Заказчиков.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955" w:rsidRDefault="00C70955" w:rsidP="00C70955">
            <w:pPr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C70955">
              <w:rPr>
                <w:b/>
                <w:bCs/>
                <w:color w:val="000000"/>
                <w:spacing w:val="-3"/>
                <w:sz w:val="22"/>
                <w:szCs w:val="22"/>
              </w:rPr>
              <w:t>Вергунова</w:t>
            </w:r>
            <w:proofErr w:type="spellEnd"/>
            <w:r w:rsidRPr="00C70955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Ольга Викторовна - </w:t>
            </w:r>
            <w:r w:rsidRPr="00C70955">
              <w:rPr>
                <w:color w:val="000000"/>
                <w:spacing w:val="-3"/>
                <w:sz w:val="22"/>
                <w:szCs w:val="22"/>
              </w:rPr>
              <w:t xml:space="preserve">руководитель направления методологии организации торгов </w:t>
            </w:r>
          </w:p>
          <w:p w:rsidR="00603374" w:rsidRPr="00C70955" w:rsidRDefault="00C70955" w:rsidP="00C70955">
            <w:pPr>
              <w:rPr>
                <w:color w:val="000000"/>
                <w:spacing w:val="-3"/>
                <w:sz w:val="22"/>
                <w:szCs w:val="22"/>
              </w:rPr>
            </w:pPr>
            <w:r w:rsidRPr="00C70955">
              <w:rPr>
                <w:color w:val="000000"/>
                <w:spacing w:val="-3"/>
                <w:sz w:val="22"/>
                <w:szCs w:val="22"/>
              </w:rPr>
              <w:t>АО «ЭТС»</w:t>
            </w:r>
          </w:p>
        </w:tc>
      </w:tr>
      <w:tr w:rsidR="0060337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FB3626" w:rsidRDefault="00603374" w:rsidP="003B5E65">
            <w:pPr>
              <w:rPr>
                <w:b/>
                <w:sz w:val="22"/>
                <w:szCs w:val="22"/>
              </w:rPr>
            </w:pP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20</w:t>
            </w:r>
            <w:r w:rsidR="00A45DAF">
              <w:rPr>
                <w:b/>
                <w:color w:val="000000"/>
                <w:sz w:val="22"/>
                <w:szCs w:val="22"/>
                <w:u w:color="000000"/>
              </w:rPr>
              <w:t xml:space="preserve">– </w:t>
            </w:r>
            <w:r w:rsidR="004A6592"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3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 w:rsidR="007C4188">
              <w:rPr>
                <w:b/>
                <w:color w:val="000000"/>
                <w:sz w:val="22"/>
                <w:szCs w:val="22"/>
                <w:u w:color="000000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FA7" w:rsidRPr="00F662A6" w:rsidRDefault="002A4FA7" w:rsidP="003B5E65">
            <w:pPr>
              <w:rPr>
                <w:color w:val="000000"/>
                <w:spacing w:val="-3"/>
                <w:sz w:val="22"/>
                <w:szCs w:val="22"/>
                <w:u w:color="000000"/>
              </w:rPr>
            </w:pP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>Участие в электронных процедурах закупок в рамках 223-ФЗ</w:t>
            </w:r>
            <w:r w:rsidR="00B03AEF">
              <w:rPr>
                <w:color w:val="000000"/>
                <w:spacing w:val="-3"/>
                <w:sz w:val="22"/>
                <w:szCs w:val="22"/>
                <w:u w:color="000000"/>
              </w:rPr>
              <w:t>.</w:t>
            </w:r>
          </w:p>
          <w:p w:rsidR="002A4FA7" w:rsidRPr="00F662A6" w:rsidRDefault="002A4FA7" w:rsidP="003B5E65">
            <w:pPr>
              <w:rPr>
                <w:color w:val="000000"/>
                <w:spacing w:val="-3"/>
                <w:sz w:val="22"/>
                <w:szCs w:val="22"/>
                <w:u w:color="000000"/>
              </w:rPr>
            </w:pP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>Алгоритм проведения эл. закупок, в т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>ом числе</w:t>
            </w: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среди СМСП.</w:t>
            </w:r>
          </w:p>
          <w:p w:rsidR="002A4FA7" w:rsidRPr="00F662A6" w:rsidRDefault="002A4FA7" w:rsidP="003B5E65">
            <w:pPr>
              <w:rPr>
                <w:color w:val="000000"/>
                <w:spacing w:val="-3"/>
                <w:sz w:val="22"/>
                <w:szCs w:val="22"/>
                <w:u w:color="000000"/>
              </w:rPr>
            </w:pP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>Требования к составу заявок в эл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ектронной </w:t>
            </w: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>форме. Основные ошибки при подаче. Предотвращение рисков для участников закупок.</w:t>
            </w:r>
          </w:p>
          <w:p w:rsidR="0040328E" w:rsidRPr="00FB3626" w:rsidRDefault="002A4FA7" w:rsidP="003B5E65">
            <w:pPr>
              <w:rPr>
                <w:sz w:val="22"/>
                <w:szCs w:val="22"/>
              </w:rPr>
            </w:pPr>
            <w:r w:rsidRPr="00F662A6">
              <w:rPr>
                <w:color w:val="000000"/>
                <w:spacing w:val="-3"/>
                <w:sz w:val="22"/>
                <w:szCs w:val="22"/>
                <w:u w:color="000000"/>
              </w:rPr>
              <w:t>Заключение договора в электронной форме. Возможности и предотвращение рисков.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955" w:rsidRPr="00C70955" w:rsidRDefault="00C70955" w:rsidP="00C70955">
            <w:pPr>
              <w:rPr>
                <w:color w:val="000000"/>
                <w:spacing w:val="-3"/>
                <w:sz w:val="22"/>
                <w:szCs w:val="22"/>
              </w:rPr>
            </w:pPr>
            <w:r w:rsidRPr="00C70955">
              <w:rPr>
                <w:b/>
                <w:bCs/>
                <w:sz w:val="22"/>
                <w:szCs w:val="22"/>
              </w:rPr>
              <w:t>Храпов Игорь Викторович</w:t>
            </w:r>
            <w:r w:rsidRPr="00C70955">
              <w:rPr>
                <w:sz w:val="22"/>
                <w:szCs w:val="22"/>
              </w:rPr>
              <w:t xml:space="preserve"> - </w:t>
            </w:r>
            <w:r w:rsidRPr="00C70955">
              <w:rPr>
                <w:color w:val="000000"/>
                <w:spacing w:val="-3"/>
                <w:sz w:val="22"/>
                <w:szCs w:val="22"/>
              </w:rPr>
              <w:t xml:space="preserve">руководитель направления инновационных проектов АО «ЭТС» (ЭТП НЭП),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C70955">
              <w:rPr>
                <w:color w:val="000000"/>
                <w:spacing w:val="-3"/>
                <w:sz w:val="22"/>
                <w:szCs w:val="22"/>
              </w:rPr>
              <w:t>эксперт НАИЗ</w:t>
            </w:r>
          </w:p>
          <w:p w:rsidR="00603374" w:rsidRPr="00C70955" w:rsidRDefault="00603374" w:rsidP="00C70955">
            <w:pPr>
              <w:rPr>
                <w:sz w:val="22"/>
                <w:szCs w:val="22"/>
              </w:rPr>
            </w:pPr>
          </w:p>
        </w:tc>
      </w:tr>
      <w:tr w:rsidR="00755BCF" w:rsidRPr="00755BCF" w:rsidTr="008D39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CF" w:rsidRPr="00755BCF" w:rsidRDefault="00D67C5C" w:rsidP="003B5E65">
            <w:pPr>
              <w:rPr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3</w:t>
            </w:r>
            <w:r w:rsidR="00755BCF"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 w:rsidR="000533A2">
              <w:rPr>
                <w:b/>
                <w:color w:val="000000"/>
                <w:sz w:val="22"/>
                <w:szCs w:val="22"/>
                <w:u w:color="000000"/>
              </w:rPr>
              <w:t>00</w:t>
            </w:r>
            <w:r w:rsidR="00755BCF" w:rsidRPr="00FB3626">
              <w:rPr>
                <w:b/>
                <w:color w:val="000000"/>
                <w:sz w:val="22"/>
                <w:szCs w:val="22"/>
                <w:u w:color="000000"/>
              </w:rPr>
              <w:t>-1</w:t>
            </w:r>
            <w:r w:rsidR="00275E23">
              <w:rPr>
                <w:b/>
                <w:color w:val="000000"/>
                <w:sz w:val="22"/>
                <w:szCs w:val="22"/>
                <w:u w:color="000000"/>
              </w:rPr>
              <w:t>4</w:t>
            </w:r>
            <w:r w:rsidR="00755BCF"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 w:rsidR="000533A2">
              <w:rPr>
                <w:b/>
                <w:color w:val="000000"/>
                <w:sz w:val="22"/>
                <w:szCs w:val="22"/>
                <w:u w:color="000000"/>
              </w:rPr>
              <w:t>0</w:t>
            </w:r>
            <w:r w:rsidR="00BA39B4">
              <w:rPr>
                <w:b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CF" w:rsidRPr="00755BCF" w:rsidRDefault="00755BCF" w:rsidP="003B5E65">
            <w:pPr>
              <w:rPr>
                <w:b/>
                <w:color w:val="000000"/>
                <w:sz w:val="22"/>
                <w:szCs w:val="22"/>
                <w:u w:color="000000"/>
              </w:rPr>
            </w:pP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Перерыв.</w:t>
            </w:r>
          </w:p>
        </w:tc>
      </w:tr>
      <w:tr w:rsidR="001F01D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Pr="00FB3626" w:rsidRDefault="001F01D4" w:rsidP="003B5E6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color="000000"/>
              </w:rPr>
              <w:t>14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00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-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14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Default="001F01D4" w:rsidP="003B5E65">
            <w:pPr>
              <w:rPr>
                <w:color w:val="000000"/>
                <w:sz w:val="22"/>
                <w:szCs w:val="22"/>
                <w:u w:color="000000"/>
              </w:rPr>
            </w:pPr>
            <w:r w:rsidRPr="00FB3626">
              <w:rPr>
                <w:color w:val="000000"/>
                <w:sz w:val="22"/>
                <w:szCs w:val="22"/>
                <w:u w:color="000000"/>
              </w:rPr>
              <w:t>Реформирование системы государственных и муниципальных закупок: новеллы законодательства</w:t>
            </w:r>
            <w:r>
              <w:rPr>
                <w:color w:val="000000"/>
                <w:sz w:val="22"/>
                <w:szCs w:val="22"/>
                <w:u w:color="000000"/>
              </w:rPr>
              <w:t>,</w:t>
            </w:r>
            <w:r w:rsidRPr="00FB3626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вступившие в силу </w:t>
            </w:r>
            <w:r w:rsidRPr="00275E23">
              <w:rPr>
                <w:color w:val="000000"/>
                <w:sz w:val="22"/>
                <w:szCs w:val="22"/>
                <w:u w:val="single"/>
              </w:rPr>
              <w:t>с 1 января 2018 года</w:t>
            </w:r>
          </w:p>
          <w:p w:rsidR="001F01D4" w:rsidRDefault="001F01D4" w:rsidP="003B5E65">
            <w:pPr>
              <w:rPr>
                <w:color w:val="000000"/>
                <w:sz w:val="22"/>
                <w:szCs w:val="22"/>
                <w:u w:color="000000"/>
              </w:rPr>
            </w:pPr>
            <w:r w:rsidRPr="00FB3626">
              <w:rPr>
                <w:color w:val="000000"/>
                <w:sz w:val="22"/>
                <w:szCs w:val="22"/>
                <w:u w:color="000000"/>
              </w:rPr>
              <w:t>Обзор важных изменений, внесённых в Закон 44-ФЗ.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1F01D4" w:rsidRPr="004C12DB" w:rsidRDefault="001F01D4" w:rsidP="003B5E65">
            <w:pPr>
              <w:rPr>
                <w:color w:val="000000"/>
                <w:spacing w:val="-3"/>
                <w:sz w:val="22"/>
                <w:szCs w:val="22"/>
                <w:u w:color="00000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955" w:rsidRPr="00C70955" w:rsidRDefault="00C70955" w:rsidP="00C70955">
            <w:pPr>
              <w:rPr>
                <w:color w:val="000000"/>
                <w:spacing w:val="-3"/>
                <w:sz w:val="22"/>
              </w:rPr>
            </w:pPr>
            <w:proofErr w:type="spellStart"/>
            <w:r w:rsidRPr="00C70955">
              <w:rPr>
                <w:b/>
                <w:bCs/>
                <w:color w:val="000000"/>
                <w:spacing w:val="-3"/>
                <w:sz w:val="22"/>
              </w:rPr>
              <w:t>Вергунова</w:t>
            </w:r>
            <w:proofErr w:type="spellEnd"/>
            <w:r w:rsidRPr="00C70955">
              <w:rPr>
                <w:b/>
                <w:bCs/>
                <w:color w:val="000000"/>
                <w:spacing w:val="-3"/>
                <w:sz w:val="22"/>
              </w:rPr>
              <w:t xml:space="preserve"> Ольга Викторовна - </w:t>
            </w:r>
            <w:r w:rsidRPr="00C70955">
              <w:rPr>
                <w:color w:val="000000"/>
                <w:spacing w:val="-3"/>
                <w:sz w:val="22"/>
              </w:rPr>
              <w:t>руководитель направления методологии организации торгов АО «ЭТС»</w:t>
            </w:r>
          </w:p>
          <w:p w:rsidR="001F01D4" w:rsidRPr="001F01D4" w:rsidRDefault="001F01D4" w:rsidP="001F01D4">
            <w:pPr>
              <w:jc w:val="center"/>
              <w:rPr>
                <w:sz w:val="22"/>
                <w:szCs w:val="28"/>
              </w:rPr>
            </w:pPr>
          </w:p>
        </w:tc>
      </w:tr>
      <w:tr w:rsidR="001F01D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Pr="00BA39B4" w:rsidRDefault="001F01D4" w:rsidP="003B5E65">
            <w:pPr>
              <w:rPr>
                <w:b/>
                <w:color w:val="000000"/>
                <w:u w:color="000000"/>
              </w:rPr>
            </w:pPr>
            <w:r w:rsidRPr="004A6592"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4</w:t>
            </w:r>
            <w:r w:rsidRPr="004A6592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30</w:t>
            </w:r>
            <w:r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-1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5</w:t>
            </w:r>
            <w:r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: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Pr="00275E23" w:rsidRDefault="001F01D4" w:rsidP="003B5E65">
            <w:pPr>
              <w:rPr>
                <w:color w:val="000000"/>
                <w:sz w:val="22"/>
                <w:szCs w:val="22"/>
                <w:u w:val="single"/>
              </w:rPr>
            </w:pPr>
            <w:r w:rsidRPr="00FB3626">
              <w:rPr>
                <w:color w:val="000000"/>
                <w:sz w:val="22"/>
                <w:szCs w:val="22"/>
                <w:u w:color="000000"/>
              </w:rPr>
              <w:t>Реформирование системы государственных и муниципальных закупок: новеллы законодательства</w:t>
            </w:r>
            <w:r>
              <w:rPr>
                <w:color w:val="000000"/>
                <w:sz w:val="22"/>
                <w:szCs w:val="22"/>
                <w:u w:color="000000"/>
              </w:rPr>
              <w:t>,</w:t>
            </w:r>
            <w:r w:rsidRPr="00FB3626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вступившие в силу  </w:t>
            </w:r>
            <w:r w:rsidRPr="00275E23">
              <w:rPr>
                <w:color w:val="000000"/>
                <w:sz w:val="22"/>
                <w:szCs w:val="22"/>
                <w:u w:val="single"/>
              </w:rPr>
              <w:t>с 1 июля 2018 года</w:t>
            </w:r>
          </w:p>
          <w:p w:rsidR="001F01D4" w:rsidRDefault="001F01D4" w:rsidP="003B5E65">
            <w:pPr>
              <w:rPr>
                <w:color w:val="000000"/>
                <w:sz w:val="22"/>
                <w:szCs w:val="22"/>
                <w:u w:color="000000"/>
              </w:rPr>
            </w:pPr>
            <w:r w:rsidRPr="00FB3626">
              <w:rPr>
                <w:color w:val="000000"/>
                <w:sz w:val="22"/>
                <w:szCs w:val="22"/>
                <w:u w:color="000000"/>
              </w:rPr>
              <w:t>Обзор важных изменений, внесённых в Закон 44-ФЗ</w:t>
            </w:r>
            <w:r>
              <w:rPr>
                <w:color w:val="000000"/>
                <w:sz w:val="22"/>
                <w:szCs w:val="22"/>
                <w:u w:color="000000"/>
              </w:rPr>
              <w:t>.</w:t>
            </w:r>
          </w:p>
          <w:p w:rsidR="001F01D4" w:rsidRPr="00BA39B4" w:rsidRDefault="001F01D4" w:rsidP="003B5E65">
            <w:pPr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Практические советы по участию в государственных закупках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955" w:rsidRPr="00C70955" w:rsidRDefault="00C70955" w:rsidP="00C70955">
            <w:pPr>
              <w:rPr>
                <w:sz w:val="22"/>
              </w:rPr>
            </w:pPr>
            <w:proofErr w:type="spellStart"/>
            <w:r w:rsidRPr="00C70955">
              <w:rPr>
                <w:b/>
                <w:bCs/>
                <w:sz w:val="22"/>
              </w:rPr>
              <w:t>Аббпа</w:t>
            </w:r>
            <w:proofErr w:type="spellEnd"/>
            <w:r w:rsidRPr="00C70955">
              <w:rPr>
                <w:b/>
                <w:bCs/>
                <w:sz w:val="22"/>
              </w:rPr>
              <w:t xml:space="preserve"> Светлана Владимировна</w:t>
            </w:r>
            <w:r w:rsidRPr="00C70955">
              <w:rPr>
                <w:sz w:val="22"/>
              </w:rPr>
              <w:t xml:space="preserve"> – руководитель отдела методической работы</w:t>
            </w:r>
          </w:p>
          <w:p w:rsidR="001F01D4" w:rsidRPr="001F01D4" w:rsidRDefault="001F01D4" w:rsidP="001F01D4">
            <w:pPr>
              <w:jc w:val="center"/>
              <w:rPr>
                <w:sz w:val="22"/>
                <w:szCs w:val="28"/>
              </w:rPr>
            </w:pPr>
          </w:p>
        </w:tc>
      </w:tr>
      <w:tr w:rsidR="001F01D4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Pr="004A6592" w:rsidRDefault="001F01D4" w:rsidP="003B5E65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15:30-16:45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Default="001F01D4" w:rsidP="003B5E65">
            <w:pPr>
              <w:rPr>
                <w:color w:val="000000"/>
                <w:spacing w:val="-3"/>
                <w:sz w:val="22"/>
                <w:szCs w:val="22"/>
                <w:u w:color="000000"/>
              </w:rPr>
            </w:pPr>
            <w:bookmarkStart w:id="0" w:name="_GoBack"/>
            <w:r>
              <w:rPr>
                <w:color w:val="000000"/>
                <w:spacing w:val="-3"/>
                <w:sz w:val="22"/>
                <w:szCs w:val="22"/>
                <w:u w:color="000000"/>
              </w:rPr>
              <w:t>Особенности</w:t>
            </w:r>
            <w:r w:rsidRPr="00132DFA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>работы на электронной площадке</w:t>
            </w:r>
            <w:r w:rsidRPr="00132DFA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НЭП </w:t>
            </w:r>
            <w:r w:rsidRPr="00132DFA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для 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>участия в</w:t>
            </w:r>
            <w:r w:rsidRPr="00132DFA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закуп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>ках</w:t>
            </w:r>
            <w:r w:rsidRPr="00132DFA"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в электронной</w:t>
            </w:r>
            <w:r>
              <w:rPr>
                <w:color w:val="000000"/>
                <w:spacing w:val="-3"/>
                <w:sz w:val="22"/>
                <w:szCs w:val="22"/>
                <w:u w:color="000000"/>
              </w:rPr>
              <w:t xml:space="preserve"> форме. </w:t>
            </w:r>
          </w:p>
          <w:bookmarkEnd w:id="0"/>
          <w:p w:rsidR="001F01D4" w:rsidRPr="00AF188B" w:rsidRDefault="001F01D4" w:rsidP="003B5E65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1D4" w:rsidRPr="00C70955" w:rsidRDefault="00C70955" w:rsidP="00C70955">
            <w:pPr>
              <w:rPr>
                <w:color w:val="000000"/>
                <w:spacing w:val="-3"/>
                <w:sz w:val="22"/>
              </w:rPr>
            </w:pPr>
            <w:r w:rsidRPr="00C70955">
              <w:rPr>
                <w:b/>
                <w:bCs/>
                <w:sz w:val="22"/>
              </w:rPr>
              <w:t>Храпов Игорь Викторович</w:t>
            </w:r>
            <w:r w:rsidRPr="00C70955">
              <w:rPr>
                <w:sz w:val="22"/>
              </w:rPr>
              <w:t xml:space="preserve"> - </w:t>
            </w:r>
            <w:r w:rsidRPr="00C70955">
              <w:rPr>
                <w:color w:val="000000"/>
                <w:spacing w:val="-3"/>
                <w:sz w:val="22"/>
              </w:rPr>
              <w:t xml:space="preserve">руководитель направления инновационных проектов АО «ЭТС» (ЭТП НЭП), </w:t>
            </w:r>
            <w:r>
              <w:rPr>
                <w:color w:val="000000"/>
                <w:spacing w:val="-3"/>
                <w:sz w:val="22"/>
              </w:rPr>
              <w:t xml:space="preserve"> </w:t>
            </w:r>
            <w:r w:rsidRPr="00C70955">
              <w:rPr>
                <w:color w:val="000000"/>
                <w:spacing w:val="-3"/>
                <w:sz w:val="22"/>
              </w:rPr>
              <w:t>эксперт НАИЗ</w:t>
            </w:r>
          </w:p>
        </w:tc>
      </w:tr>
      <w:tr w:rsidR="000533A2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4A6592" w:rsidRDefault="001B748A" w:rsidP="003B5E65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</w:t>
            </w:r>
            <w:r w:rsidR="004C12DB">
              <w:rPr>
                <w:b/>
                <w:color w:val="000000"/>
                <w:u w:color="000000"/>
              </w:rPr>
              <w:t>6</w:t>
            </w:r>
            <w:r>
              <w:rPr>
                <w:b/>
                <w:color w:val="000000"/>
                <w:u w:color="000000"/>
              </w:rPr>
              <w:t>:</w:t>
            </w:r>
            <w:r w:rsidR="004C12DB">
              <w:rPr>
                <w:b/>
                <w:color w:val="000000"/>
                <w:u w:color="000000"/>
              </w:rPr>
              <w:t>45</w:t>
            </w:r>
            <w:r>
              <w:rPr>
                <w:b/>
                <w:color w:val="000000"/>
                <w:u w:color="000000"/>
              </w:rPr>
              <w:t>-</w:t>
            </w:r>
            <w:r w:rsidR="004C12DB">
              <w:rPr>
                <w:b/>
                <w:color w:val="000000"/>
                <w:u w:color="000000"/>
              </w:rPr>
              <w:t>17</w:t>
            </w:r>
            <w:r>
              <w:rPr>
                <w:b/>
                <w:color w:val="000000"/>
                <w:u w:color="000000"/>
              </w:rPr>
              <w:t>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FB3626" w:rsidRDefault="000533A2" w:rsidP="003B5E65">
            <w:pPr>
              <w:rPr>
                <w:color w:val="000000"/>
                <w:u w:color="000000"/>
              </w:rPr>
            </w:pPr>
            <w:r w:rsidRPr="00FB3626">
              <w:rPr>
                <w:color w:val="000000"/>
                <w:spacing w:val="-3"/>
                <w:sz w:val="22"/>
                <w:szCs w:val="22"/>
                <w:u w:color="000000"/>
              </w:rPr>
              <w:t>Ответы на вопросы участников семинара.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FB3626" w:rsidRDefault="000533A2" w:rsidP="003B5E65">
            <w:pPr>
              <w:rPr>
                <w:b/>
                <w:color w:val="000000"/>
                <w:spacing w:val="-3"/>
                <w:u w:color="000000"/>
              </w:rPr>
            </w:pPr>
          </w:p>
        </w:tc>
      </w:tr>
      <w:tr w:rsidR="000533A2" w:rsidRPr="00FB3626" w:rsidTr="003B5E6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FB3626" w:rsidRDefault="000533A2" w:rsidP="003B5E6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color="000000"/>
              </w:rPr>
              <w:t>1</w:t>
            </w:r>
            <w:r w:rsidR="004C12DB">
              <w:rPr>
                <w:b/>
                <w:color w:val="000000"/>
                <w:sz w:val="22"/>
                <w:szCs w:val="22"/>
                <w:u w:color="000000"/>
              </w:rPr>
              <w:t>7</w:t>
            </w:r>
            <w:r w:rsidRPr="00FB3626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b/>
                <w:color w:val="000000"/>
                <w:sz w:val="22"/>
                <w:szCs w:val="22"/>
                <w:u w:color="000000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FB3626" w:rsidRDefault="000533A2" w:rsidP="003B5E65">
            <w:pPr>
              <w:rPr>
                <w:b/>
                <w:sz w:val="22"/>
                <w:szCs w:val="22"/>
              </w:rPr>
            </w:pPr>
            <w:r w:rsidRPr="00FB3626">
              <w:rPr>
                <w:b/>
                <w:color w:val="000000"/>
                <w:spacing w:val="-3"/>
                <w:sz w:val="22"/>
                <w:szCs w:val="22"/>
                <w:u w:color="000000"/>
              </w:rPr>
              <w:t>Закрытие семинара.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FB3626" w:rsidRDefault="000533A2" w:rsidP="003B5E65">
            <w:pPr>
              <w:rPr>
                <w:b/>
                <w:sz w:val="22"/>
                <w:szCs w:val="22"/>
              </w:rPr>
            </w:pPr>
          </w:p>
        </w:tc>
      </w:tr>
    </w:tbl>
    <w:p w:rsidR="008772FD" w:rsidRPr="000934BE" w:rsidRDefault="008772FD" w:rsidP="003B5E65">
      <w:pPr>
        <w:spacing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8772FD" w:rsidRPr="000934BE" w:rsidSect="00F715A0">
      <w:pgSz w:w="11906" w:h="16838"/>
      <w:pgMar w:top="964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72" w:rsidRDefault="00715472" w:rsidP="00F715A0">
      <w:pPr>
        <w:spacing w:after="0" w:line="240" w:lineRule="auto"/>
      </w:pPr>
      <w:r>
        <w:separator/>
      </w:r>
    </w:p>
  </w:endnote>
  <w:endnote w:type="continuationSeparator" w:id="0">
    <w:p w:rsidR="00715472" w:rsidRDefault="00715472" w:rsidP="00F7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72" w:rsidRDefault="00715472" w:rsidP="00F715A0">
      <w:pPr>
        <w:spacing w:after="0" w:line="240" w:lineRule="auto"/>
      </w:pPr>
      <w:r>
        <w:separator/>
      </w:r>
    </w:p>
  </w:footnote>
  <w:footnote w:type="continuationSeparator" w:id="0">
    <w:p w:rsidR="00715472" w:rsidRDefault="00715472" w:rsidP="00F7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77A"/>
    <w:multiLevelType w:val="hybridMultilevel"/>
    <w:tmpl w:val="2340B2DC"/>
    <w:lvl w:ilvl="0" w:tplc="35126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6B4C"/>
    <w:multiLevelType w:val="hybridMultilevel"/>
    <w:tmpl w:val="FFC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DAC"/>
    <w:multiLevelType w:val="hybridMultilevel"/>
    <w:tmpl w:val="4094ED2A"/>
    <w:lvl w:ilvl="0" w:tplc="35126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3F84"/>
    <w:multiLevelType w:val="hybridMultilevel"/>
    <w:tmpl w:val="A7D055CE"/>
    <w:lvl w:ilvl="0" w:tplc="BF966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5"/>
    <w:rsid w:val="000044EF"/>
    <w:rsid w:val="00023037"/>
    <w:rsid w:val="00034DF5"/>
    <w:rsid w:val="000533A2"/>
    <w:rsid w:val="00072208"/>
    <w:rsid w:val="00072FE5"/>
    <w:rsid w:val="00074354"/>
    <w:rsid w:val="00076590"/>
    <w:rsid w:val="000934BE"/>
    <w:rsid w:val="00094BE8"/>
    <w:rsid w:val="000B2C1E"/>
    <w:rsid w:val="000C0CA2"/>
    <w:rsid w:val="000C6D29"/>
    <w:rsid w:val="000D7806"/>
    <w:rsid w:val="000D7CFB"/>
    <w:rsid w:val="000E29ED"/>
    <w:rsid w:val="000F7287"/>
    <w:rsid w:val="00132DFA"/>
    <w:rsid w:val="00147D4A"/>
    <w:rsid w:val="0016738F"/>
    <w:rsid w:val="00171C79"/>
    <w:rsid w:val="0018020F"/>
    <w:rsid w:val="00181C2E"/>
    <w:rsid w:val="00184544"/>
    <w:rsid w:val="0019305D"/>
    <w:rsid w:val="001B1A61"/>
    <w:rsid w:val="001B44F5"/>
    <w:rsid w:val="001B546F"/>
    <w:rsid w:val="001B748A"/>
    <w:rsid w:val="001E6994"/>
    <w:rsid w:val="001E7F55"/>
    <w:rsid w:val="001F01D4"/>
    <w:rsid w:val="001F7EF0"/>
    <w:rsid w:val="00202606"/>
    <w:rsid w:val="00212EB3"/>
    <w:rsid w:val="002349B3"/>
    <w:rsid w:val="0026008A"/>
    <w:rsid w:val="002702FA"/>
    <w:rsid w:val="00272AF4"/>
    <w:rsid w:val="00275E23"/>
    <w:rsid w:val="002814BF"/>
    <w:rsid w:val="00284A5D"/>
    <w:rsid w:val="002A4FA7"/>
    <w:rsid w:val="002B296C"/>
    <w:rsid w:val="002F0FF6"/>
    <w:rsid w:val="002F1AE6"/>
    <w:rsid w:val="00317374"/>
    <w:rsid w:val="00317465"/>
    <w:rsid w:val="003462E3"/>
    <w:rsid w:val="00356B5F"/>
    <w:rsid w:val="003878A4"/>
    <w:rsid w:val="003B5E65"/>
    <w:rsid w:val="003F2A21"/>
    <w:rsid w:val="0040328E"/>
    <w:rsid w:val="00411D70"/>
    <w:rsid w:val="00415299"/>
    <w:rsid w:val="00426443"/>
    <w:rsid w:val="00443F51"/>
    <w:rsid w:val="00464958"/>
    <w:rsid w:val="00480C74"/>
    <w:rsid w:val="004A14CC"/>
    <w:rsid w:val="004A6592"/>
    <w:rsid w:val="004B305B"/>
    <w:rsid w:val="004C12DB"/>
    <w:rsid w:val="004D0B59"/>
    <w:rsid w:val="004D6A3E"/>
    <w:rsid w:val="00501532"/>
    <w:rsid w:val="00504229"/>
    <w:rsid w:val="005421E4"/>
    <w:rsid w:val="00553FC6"/>
    <w:rsid w:val="00557F63"/>
    <w:rsid w:val="005642CE"/>
    <w:rsid w:val="005667E4"/>
    <w:rsid w:val="005831C6"/>
    <w:rsid w:val="00584484"/>
    <w:rsid w:val="00585E1A"/>
    <w:rsid w:val="005A15AD"/>
    <w:rsid w:val="005A49F3"/>
    <w:rsid w:val="005B23F0"/>
    <w:rsid w:val="005C788F"/>
    <w:rsid w:val="005F4184"/>
    <w:rsid w:val="00603374"/>
    <w:rsid w:val="00605B7B"/>
    <w:rsid w:val="0062715B"/>
    <w:rsid w:val="00637C34"/>
    <w:rsid w:val="006418D6"/>
    <w:rsid w:val="0064703A"/>
    <w:rsid w:val="00690677"/>
    <w:rsid w:val="006907C5"/>
    <w:rsid w:val="006B4DF5"/>
    <w:rsid w:val="006D077A"/>
    <w:rsid w:val="007001DB"/>
    <w:rsid w:val="00715472"/>
    <w:rsid w:val="00721749"/>
    <w:rsid w:val="00755BCF"/>
    <w:rsid w:val="00796CFA"/>
    <w:rsid w:val="007B595F"/>
    <w:rsid w:val="007C2234"/>
    <w:rsid w:val="007C4188"/>
    <w:rsid w:val="007D1FBA"/>
    <w:rsid w:val="007E0973"/>
    <w:rsid w:val="007E4A2E"/>
    <w:rsid w:val="00817B1F"/>
    <w:rsid w:val="00833F30"/>
    <w:rsid w:val="00842230"/>
    <w:rsid w:val="008501AF"/>
    <w:rsid w:val="00852A81"/>
    <w:rsid w:val="00860C13"/>
    <w:rsid w:val="00866052"/>
    <w:rsid w:val="00872B9D"/>
    <w:rsid w:val="008772FD"/>
    <w:rsid w:val="0088246E"/>
    <w:rsid w:val="0088631A"/>
    <w:rsid w:val="008950BD"/>
    <w:rsid w:val="008B6131"/>
    <w:rsid w:val="008D0FC3"/>
    <w:rsid w:val="008D1F04"/>
    <w:rsid w:val="008D39F8"/>
    <w:rsid w:val="008D7060"/>
    <w:rsid w:val="00914972"/>
    <w:rsid w:val="00914EEF"/>
    <w:rsid w:val="00940888"/>
    <w:rsid w:val="009409D7"/>
    <w:rsid w:val="0096038E"/>
    <w:rsid w:val="009706E8"/>
    <w:rsid w:val="009A4DC4"/>
    <w:rsid w:val="009B1CDC"/>
    <w:rsid w:val="009B1E2D"/>
    <w:rsid w:val="009B3DB8"/>
    <w:rsid w:val="009F532E"/>
    <w:rsid w:val="00A06B44"/>
    <w:rsid w:val="00A22202"/>
    <w:rsid w:val="00A45DAF"/>
    <w:rsid w:val="00A522FB"/>
    <w:rsid w:val="00A56520"/>
    <w:rsid w:val="00A65C43"/>
    <w:rsid w:val="00A82C33"/>
    <w:rsid w:val="00AC7649"/>
    <w:rsid w:val="00AD11BD"/>
    <w:rsid w:val="00AD6055"/>
    <w:rsid w:val="00AF188B"/>
    <w:rsid w:val="00AF21CB"/>
    <w:rsid w:val="00AF39F2"/>
    <w:rsid w:val="00B03AEF"/>
    <w:rsid w:val="00B0763E"/>
    <w:rsid w:val="00B86022"/>
    <w:rsid w:val="00BA39B4"/>
    <w:rsid w:val="00BC3FFC"/>
    <w:rsid w:val="00BE2083"/>
    <w:rsid w:val="00BE256B"/>
    <w:rsid w:val="00BE5FAD"/>
    <w:rsid w:val="00BE62C6"/>
    <w:rsid w:val="00BF6A37"/>
    <w:rsid w:val="00C31C54"/>
    <w:rsid w:val="00C540E6"/>
    <w:rsid w:val="00C55EEB"/>
    <w:rsid w:val="00C70955"/>
    <w:rsid w:val="00C960E3"/>
    <w:rsid w:val="00CA7747"/>
    <w:rsid w:val="00CE1470"/>
    <w:rsid w:val="00CE182A"/>
    <w:rsid w:val="00CE5177"/>
    <w:rsid w:val="00D0143D"/>
    <w:rsid w:val="00D077F7"/>
    <w:rsid w:val="00D17875"/>
    <w:rsid w:val="00D67C5C"/>
    <w:rsid w:val="00D873C7"/>
    <w:rsid w:val="00D87938"/>
    <w:rsid w:val="00DB7358"/>
    <w:rsid w:val="00DD65FE"/>
    <w:rsid w:val="00DF1D1F"/>
    <w:rsid w:val="00DF1F65"/>
    <w:rsid w:val="00DF5BF2"/>
    <w:rsid w:val="00DF773B"/>
    <w:rsid w:val="00E02C6E"/>
    <w:rsid w:val="00E212F3"/>
    <w:rsid w:val="00E24EE4"/>
    <w:rsid w:val="00E92259"/>
    <w:rsid w:val="00E95BB0"/>
    <w:rsid w:val="00EB13ED"/>
    <w:rsid w:val="00ED23EF"/>
    <w:rsid w:val="00ED6DC4"/>
    <w:rsid w:val="00F17FDC"/>
    <w:rsid w:val="00F43231"/>
    <w:rsid w:val="00F662A6"/>
    <w:rsid w:val="00F715A0"/>
    <w:rsid w:val="00FA4356"/>
    <w:rsid w:val="00FA5BF4"/>
    <w:rsid w:val="00FB2317"/>
    <w:rsid w:val="00FB3626"/>
    <w:rsid w:val="00FC522D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746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17465"/>
    <w:rPr>
      <w:rFonts w:ascii="Calibri" w:hAnsi="Calibri"/>
      <w:szCs w:val="21"/>
    </w:rPr>
  </w:style>
  <w:style w:type="table" w:styleId="a5">
    <w:name w:val="Table Grid"/>
    <w:basedOn w:val="a1"/>
    <w:uiPriority w:val="39"/>
    <w:rsid w:val="0031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6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E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C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603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1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A0"/>
  </w:style>
  <w:style w:type="paragraph" w:styleId="ac">
    <w:name w:val="footer"/>
    <w:basedOn w:val="a"/>
    <w:link w:val="ad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746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17465"/>
    <w:rPr>
      <w:rFonts w:ascii="Calibri" w:hAnsi="Calibri"/>
      <w:szCs w:val="21"/>
    </w:rPr>
  </w:style>
  <w:style w:type="table" w:styleId="a5">
    <w:name w:val="Table Grid"/>
    <w:basedOn w:val="a1"/>
    <w:uiPriority w:val="39"/>
    <w:rsid w:val="0031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6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E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C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603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1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A0"/>
  </w:style>
  <w:style w:type="paragraph" w:styleId="ac">
    <w:name w:val="footer"/>
    <w:basedOn w:val="a"/>
    <w:link w:val="ad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Малявка</cp:lastModifiedBy>
  <cp:revision>2</cp:revision>
  <cp:lastPrinted>2018-07-25T06:34:00Z</cp:lastPrinted>
  <dcterms:created xsi:type="dcterms:W3CDTF">2018-08-14T12:07:00Z</dcterms:created>
  <dcterms:modified xsi:type="dcterms:W3CDTF">2018-08-14T12:07:00Z</dcterms:modified>
</cp:coreProperties>
</file>